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9DE54" w14:textId="77777777" w:rsidR="00871DC8" w:rsidRDefault="00E67321" w:rsidP="009B4FC5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r w:rsidR="009B4FC5">
        <w:rPr>
          <w:rFonts w:ascii="Garamond" w:hAnsi="Garamond"/>
          <w:b/>
          <w:sz w:val="24"/>
          <w:szCs w:val="24"/>
        </w:rPr>
        <w:t xml:space="preserve">UMOWA WOR.                 </w:t>
      </w:r>
    </w:p>
    <w:p w14:paraId="2B52FBD5" w14:textId="77777777" w:rsidR="009B4FC5" w:rsidRDefault="009B4FC5" w:rsidP="009B4FC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 dniu……………. 2021 roku pomiędzy Miastem Otwock, ul. Armii Krajowej 5, 05-400 Otwock, NIP 532-10</w:t>
      </w:r>
      <w:r w:rsidR="00C80B7B">
        <w:rPr>
          <w:rFonts w:ascii="Garamond" w:hAnsi="Garamond"/>
          <w:sz w:val="24"/>
          <w:szCs w:val="24"/>
        </w:rPr>
        <w:t>-07-014, reprezentowanym przez:</w:t>
      </w:r>
      <w:r w:rsidR="00C80B7B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b/>
          <w:sz w:val="24"/>
          <w:szCs w:val="24"/>
        </w:rPr>
        <w:t xml:space="preserve">Prezydenta Miasta Otwocka – Jarosława Tomasza </w:t>
      </w:r>
      <w:proofErr w:type="spellStart"/>
      <w:r>
        <w:rPr>
          <w:rFonts w:ascii="Garamond" w:hAnsi="Garamond"/>
          <w:b/>
          <w:sz w:val="24"/>
          <w:szCs w:val="24"/>
        </w:rPr>
        <w:t>Margielskiego</w:t>
      </w:r>
      <w:proofErr w:type="spellEnd"/>
      <w:r>
        <w:rPr>
          <w:rFonts w:ascii="Garamond" w:hAnsi="Garamond"/>
          <w:b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zwanym w dalszej części umowy „Zamawiającym” </w:t>
      </w:r>
      <w:r>
        <w:rPr>
          <w:rFonts w:ascii="Garamond" w:hAnsi="Garamond"/>
          <w:sz w:val="24"/>
          <w:szCs w:val="24"/>
        </w:rPr>
        <w:br/>
        <w:t>a</w:t>
      </w:r>
    </w:p>
    <w:p w14:paraId="2993E083" w14:textId="77777777" w:rsidR="009B4FC5" w:rsidRDefault="009B4FC5" w:rsidP="009B4FC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918DC08" w14:textId="77777777" w:rsidR="009B4FC5" w:rsidRDefault="009B4FC5" w:rsidP="009B4FC5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zwanym dalej „Wykonawcą” </w:t>
      </w:r>
    </w:p>
    <w:p w14:paraId="39BDDB99" w14:textId="77777777" w:rsidR="009B4FC5" w:rsidRDefault="009B4FC5" w:rsidP="009B4FC5">
      <w:pPr>
        <w:rPr>
          <w:rFonts w:ascii="Garamond" w:hAnsi="Garamond"/>
          <w:b/>
          <w:sz w:val="24"/>
          <w:szCs w:val="24"/>
        </w:rPr>
      </w:pPr>
    </w:p>
    <w:p w14:paraId="2D23F65F" w14:textId="7E94FF0C" w:rsidR="00AF4B60" w:rsidRDefault="009B4FC5" w:rsidP="00D06213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§1</w:t>
      </w:r>
    </w:p>
    <w:p w14:paraId="57AF7074" w14:textId="77777777" w:rsidR="009B4FC5" w:rsidRDefault="009B4FC5" w:rsidP="009B4FC5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Przedmiotem umowy jest wykonanie robót budowalnych polegających na generalnym remoncie pomieszczeń o łącznej powierzchni 125 m</w:t>
      </w:r>
      <w:r>
        <w:rPr>
          <w:rFonts w:ascii="Garamond" w:hAnsi="Garamond"/>
          <w:sz w:val="24"/>
          <w:szCs w:val="24"/>
          <w:vertAlign w:val="superscript"/>
        </w:rPr>
        <w:t xml:space="preserve">2 </w:t>
      </w:r>
      <w:r w:rsidR="00CD729A">
        <w:rPr>
          <w:rFonts w:ascii="Garamond" w:hAnsi="Garamond"/>
          <w:sz w:val="24"/>
          <w:szCs w:val="24"/>
        </w:rPr>
        <w:t>lokalu położonego przy ul. Kruczej 5 w Otwocku.</w:t>
      </w:r>
    </w:p>
    <w:p w14:paraId="0079F919" w14:textId="77777777" w:rsidR="00CD729A" w:rsidRDefault="00CD729A" w:rsidP="00CD729A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 </w:t>
      </w:r>
      <w:r w:rsidR="00AF4B60">
        <w:rPr>
          <w:rFonts w:ascii="Garamond" w:hAnsi="Garamond"/>
          <w:sz w:val="24"/>
          <w:szCs w:val="24"/>
        </w:rPr>
        <w:t>zakres prac wchodzą</w:t>
      </w:r>
      <w:r>
        <w:rPr>
          <w:rFonts w:ascii="Garamond" w:hAnsi="Garamond"/>
          <w:sz w:val="24"/>
          <w:szCs w:val="24"/>
        </w:rPr>
        <w:t>:</w:t>
      </w:r>
    </w:p>
    <w:p w14:paraId="6255D739" w14:textId="77777777" w:rsidR="00CD729A" w:rsidRDefault="003A0304" w:rsidP="00CD729A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wylewka wyrównująca</w:t>
      </w:r>
      <w:r w:rsidR="00AF4B60">
        <w:rPr>
          <w:rFonts w:ascii="Garamond" w:hAnsi="Garamond"/>
          <w:sz w:val="24"/>
          <w:szCs w:val="24"/>
        </w:rPr>
        <w:t xml:space="preserve"> posadzki</w:t>
      </w:r>
      <w:r w:rsidR="00CD729A">
        <w:rPr>
          <w:rFonts w:ascii="Garamond" w:hAnsi="Garamond"/>
          <w:sz w:val="24"/>
          <w:szCs w:val="24"/>
        </w:rPr>
        <w:t>,</w:t>
      </w:r>
    </w:p>
    <w:p w14:paraId="122E86D2" w14:textId="77777777" w:rsidR="00CD729A" w:rsidRDefault="00AF4B60" w:rsidP="00CD729A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wykonanie </w:t>
      </w:r>
      <w:r w:rsidR="00CD729A">
        <w:rPr>
          <w:rFonts w:ascii="Garamond" w:hAnsi="Garamond"/>
          <w:sz w:val="24"/>
          <w:szCs w:val="24"/>
        </w:rPr>
        <w:t>no</w:t>
      </w:r>
      <w:r>
        <w:rPr>
          <w:rFonts w:ascii="Garamond" w:hAnsi="Garamond"/>
          <w:sz w:val="24"/>
          <w:szCs w:val="24"/>
        </w:rPr>
        <w:t>wych</w:t>
      </w:r>
      <w:r w:rsidR="00CD729A">
        <w:rPr>
          <w:rFonts w:ascii="Garamond" w:hAnsi="Garamond"/>
          <w:sz w:val="24"/>
          <w:szCs w:val="24"/>
        </w:rPr>
        <w:t xml:space="preserve"> posadz</w:t>
      </w:r>
      <w:r>
        <w:rPr>
          <w:rFonts w:ascii="Garamond" w:hAnsi="Garamond"/>
          <w:sz w:val="24"/>
          <w:szCs w:val="24"/>
        </w:rPr>
        <w:t>ek</w:t>
      </w:r>
      <w:r w:rsidR="00CD729A">
        <w:rPr>
          <w:rFonts w:ascii="Garamond" w:hAnsi="Garamond"/>
          <w:sz w:val="24"/>
          <w:szCs w:val="24"/>
        </w:rPr>
        <w:t>,</w:t>
      </w:r>
    </w:p>
    <w:p w14:paraId="1DF6CE74" w14:textId="77777777" w:rsidR="00CD729A" w:rsidRDefault="00CD729A" w:rsidP="00CD729A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montaż </w:t>
      </w:r>
      <w:r w:rsidR="00236685">
        <w:rPr>
          <w:rFonts w:ascii="Garamond" w:hAnsi="Garamond"/>
          <w:sz w:val="24"/>
          <w:szCs w:val="24"/>
        </w:rPr>
        <w:t xml:space="preserve">fabrycznie </w:t>
      </w:r>
      <w:r>
        <w:rPr>
          <w:rFonts w:ascii="Garamond" w:hAnsi="Garamond"/>
          <w:sz w:val="24"/>
          <w:szCs w:val="24"/>
        </w:rPr>
        <w:t>nowych płytek ceramicznych</w:t>
      </w:r>
      <w:r w:rsidR="00AF4B60">
        <w:rPr>
          <w:rFonts w:ascii="Garamond" w:hAnsi="Garamond"/>
          <w:sz w:val="24"/>
          <w:szCs w:val="24"/>
        </w:rPr>
        <w:t xml:space="preserve"> w uzgodnieniu z Zamawiającym (klasa ścieralności min. </w:t>
      </w:r>
      <w:r w:rsidR="00C62414">
        <w:rPr>
          <w:rFonts w:ascii="Garamond" w:hAnsi="Garamond"/>
          <w:sz w:val="24"/>
          <w:szCs w:val="24"/>
        </w:rPr>
        <w:t>4</w:t>
      </w:r>
      <w:r w:rsidR="00AF4B60">
        <w:rPr>
          <w:rFonts w:ascii="Garamond" w:hAnsi="Garamond"/>
          <w:sz w:val="24"/>
          <w:szCs w:val="24"/>
        </w:rPr>
        <w:t xml:space="preserve"> )</w:t>
      </w:r>
      <w:r>
        <w:rPr>
          <w:rFonts w:ascii="Garamond" w:hAnsi="Garamond"/>
          <w:sz w:val="24"/>
          <w:szCs w:val="24"/>
        </w:rPr>
        <w:t xml:space="preserve">, </w:t>
      </w:r>
    </w:p>
    <w:p w14:paraId="205AF968" w14:textId="77777777" w:rsidR="00CD729A" w:rsidRDefault="00AF4B60" w:rsidP="00CD729A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przygotowanie podłoża pod </w:t>
      </w:r>
      <w:r w:rsidR="00CD729A">
        <w:rPr>
          <w:rFonts w:ascii="Garamond" w:hAnsi="Garamond"/>
          <w:sz w:val="24"/>
          <w:szCs w:val="24"/>
        </w:rPr>
        <w:t>malowanie ścian oraz sufitów,</w:t>
      </w:r>
    </w:p>
    <w:p w14:paraId="5D1EC646" w14:textId="77777777" w:rsidR="00CD729A" w:rsidRDefault="00CD729A" w:rsidP="00CD729A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rozebranie ścian</w:t>
      </w:r>
      <w:r w:rsidR="00AF4B60">
        <w:rPr>
          <w:rFonts w:ascii="Garamond" w:hAnsi="Garamond"/>
          <w:sz w:val="24"/>
          <w:szCs w:val="24"/>
        </w:rPr>
        <w:t xml:space="preserve"> ( ceglanych )</w:t>
      </w:r>
      <w:r>
        <w:rPr>
          <w:rFonts w:ascii="Garamond" w:hAnsi="Garamond"/>
          <w:sz w:val="24"/>
          <w:szCs w:val="24"/>
        </w:rPr>
        <w:t xml:space="preserve">, </w:t>
      </w:r>
    </w:p>
    <w:p w14:paraId="7A1AEAFE" w14:textId="77777777" w:rsidR="00CD729A" w:rsidRDefault="00CD729A" w:rsidP="00CD729A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wymiana instalacji sanitarnej</w:t>
      </w:r>
      <w:r w:rsidR="00AF4B60">
        <w:rPr>
          <w:rFonts w:ascii="Garamond" w:hAnsi="Garamond"/>
          <w:sz w:val="24"/>
          <w:szCs w:val="24"/>
        </w:rPr>
        <w:t xml:space="preserve"> </w:t>
      </w:r>
      <w:proofErr w:type="spellStart"/>
      <w:r w:rsidR="00AF4B60">
        <w:rPr>
          <w:rFonts w:ascii="Garamond" w:hAnsi="Garamond"/>
          <w:sz w:val="24"/>
          <w:szCs w:val="24"/>
        </w:rPr>
        <w:t>wod-kan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</w:p>
    <w:p w14:paraId="7DE2131F" w14:textId="77777777" w:rsidR="00236685" w:rsidRPr="00C62414" w:rsidRDefault="00CD729A" w:rsidP="00C62414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obudowa rur kanalizacyjnych</w:t>
      </w:r>
      <w:r w:rsidR="00AF4B60">
        <w:rPr>
          <w:rFonts w:ascii="Garamond" w:hAnsi="Garamond"/>
          <w:sz w:val="24"/>
          <w:szCs w:val="24"/>
        </w:rPr>
        <w:t xml:space="preserve"> (wykonanie osłon akustycznych system G-K). </w:t>
      </w:r>
    </w:p>
    <w:p w14:paraId="65048A24" w14:textId="77777777" w:rsidR="00CD729A" w:rsidRDefault="00CD729A" w:rsidP="00CD729A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Wykonawca zobowiązuje się wykonać przedmiot zamówienia zgodnie z zasadami współczesnej wiedzy technicznej, obowiązującymi przepisami oraz normami. </w:t>
      </w:r>
    </w:p>
    <w:p w14:paraId="7A3466E8" w14:textId="77777777" w:rsidR="00CD729A" w:rsidRDefault="00CD729A" w:rsidP="00CD729A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Zapewnienie stałe</w:t>
      </w:r>
      <w:r w:rsidR="008E0027">
        <w:rPr>
          <w:rFonts w:ascii="Garamond" w:hAnsi="Garamond"/>
          <w:sz w:val="24"/>
          <w:szCs w:val="24"/>
        </w:rPr>
        <w:t>go</w:t>
      </w:r>
      <w:r>
        <w:rPr>
          <w:rFonts w:ascii="Garamond" w:hAnsi="Garamond"/>
          <w:sz w:val="24"/>
          <w:szCs w:val="24"/>
        </w:rPr>
        <w:t xml:space="preserve"> nadzoru nad prowadzonymi pracami. </w:t>
      </w:r>
    </w:p>
    <w:p w14:paraId="475CDEB2" w14:textId="77777777" w:rsidR="00CD729A" w:rsidRDefault="00CD729A" w:rsidP="00CD729A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Organizacja zaplecza budowy. </w:t>
      </w:r>
    </w:p>
    <w:p w14:paraId="50D83BCA" w14:textId="77777777" w:rsidR="00CD729A" w:rsidRPr="00C62414" w:rsidRDefault="00C62414" w:rsidP="00CD729A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C62414">
        <w:rPr>
          <w:rFonts w:ascii="Garamond" w:hAnsi="Garamond"/>
          <w:sz w:val="24"/>
          <w:szCs w:val="24"/>
        </w:rPr>
        <w:t>Opracowanie</w:t>
      </w:r>
      <w:r w:rsidR="00CD729A" w:rsidRPr="00C62414">
        <w:rPr>
          <w:rFonts w:ascii="Garamond" w:hAnsi="Garamond"/>
          <w:sz w:val="24"/>
          <w:szCs w:val="24"/>
        </w:rPr>
        <w:t xml:space="preserve"> kompletnej dokumentacji powykonawczej</w:t>
      </w:r>
      <w:r w:rsidRPr="00C62414">
        <w:rPr>
          <w:rFonts w:ascii="Garamond" w:hAnsi="Garamond"/>
          <w:sz w:val="24"/>
          <w:szCs w:val="24"/>
        </w:rPr>
        <w:t xml:space="preserve"> zawierającej atesty</w:t>
      </w:r>
      <w:r w:rsidR="008E0027">
        <w:rPr>
          <w:rFonts w:ascii="Garamond" w:hAnsi="Garamond"/>
          <w:sz w:val="24"/>
          <w:szCs w:val="24"/>
        </w:rPr>
        <w:t>,</w:t>
      </w:r>
      <w:r w:rsidRPr="00C62414">
        <w:rPr>
          <w:rFonts w:ascii="Garamond" w:hAnsi="Garamond"/>
          <w:sz w:val="24"/>
          <w:szCs w:val="24"/>
        </w:rPr>
        <w:t xml:space="preserve"> certyfikaty</w:t>
      </w:r>
      <w:r w:rsidR="00CD729A" w:rsidRPr="00C62414">
        <w:rPr>
          <w:rFonts w:ascii="Garamond" w:hAnsi="Garamond"/>
          <w:sz w:val="24"/>
          <w:szCs w:val="24"/>
        </w:rPr>
        <w:t xml:space="preserve"> </w:t>
      </w:r>
      <w:r w:rsidR="008E0027">
        <w:rPr>
          <w:rFonts w:ascii="Garamond" w:hAnsi="Garamond"/>
          <w:sz w:val="24"/>
          <w:szCs w:val="24"/>
        </w:rPr>
        <w:br/>
      </w:r>
      <w:r w:rsidR="00CD729A" w:rsidRPr="00C62414">
        <w:rPr>
          <w:rFonts w:ascii="Garamond" w:hAnsi="Garamond"/>
          <w:sz w:val="24"/>
          <w:szCs w:val="24"/>
        </w:rPr>
        <w:t xml:space="preserve">w 2 egz. </w:t>
      </w:r>
      <w:r w:rsidR="008E0027">
        <w:rPr>
          <w:rFonts w:ascii="Garamond" w:hAnsi="Garamond"/>
          <w:sz w:val="24"/>
          <w:szCs w:val="24"/>
        </w:rPr>
        <w:t>2</w:t>
      </w:r>
      <w:r w:rsidR="00CD729A" w:rsidRPr="00C62414">
        <w:rPr>
          <w:rFonts w:ascii="Garamond" w:hAnsi="Garamond"/>
          <w:sz w:val="24"/>
          <w:szCs w:val="24"/>
        </w:rPr>
        <w:t xml:space="preserve"> zaznaczeniem wprowadzonych zmian. </w:t>
      </w:r>
    </w:p>
    <w:p w14:paraId="127A8828" w14:textId="77777777" w:rsidR="00CD729A" w:rsidRDefault="00CD729A" w:rsidP="00CD729A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Przedmiot umowy Wykonawca wykona z materiałów własnych. </w:t>
      </w:r>
    </w:p>
    <w:p w14:paraId="01C61CDC" w14:textId="77777777" w:rsidR="00F5581F" w:rsidRDefault="00C62414" w:rsidP="00CD729A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Zamawiający we własnym zak</w:t>
      </w:r>
      <w:r w:rsidR="003A0304">
        <w:rPr>
          <w:rFonts w:ascii="Garamond" w:hAnsi="Garamond"/>
          <w:sz w:val="24"/>
          <w:szCs w:val="24"/>
        </w:rPr>
        <w:t>resie wykona prace rozbiórkowe</w:t>
      </w:r>
      <w:r>
        <w:rPr>
          <w:rFonts w:ascii="Garamond" w:hAnsi="Garamond"/>
          <w:sz w:val="24"/>
          <w:szCs w:val="24"/>
        </w:rPr>
        <w:t xml:space="preserve">, porządkowe (wywóz </w:t>
      </w:r>
      <w:r w:rsidR="00A80AB2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t>i utylizacja gruzu)</w:t>
      </w:r>
      <w:r w:rsidR="008E0027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</w:p>
    <w:p w14:paraId="284DCB7C" w14:textId="77777777" w:rsidR="00AF4B60" w:rsidRPr="00DF7113" w:rsidRDefault="00AD3810" w:rsidP="00DF7113">
      <w:pPr>
        <w:pStyle w:val="Akapitzlist"/>
        <w:numPr>
          <w:ilvl w:val="0"/>
          <w:numId w:val="1"/>
        </w:numPr>
        <w:jc w:val="both"/>
        <w:rPr>
          <w:rFonts w:ascii="Garamond" w:hAnsi="Garamond"/>
          <w:color w:val="FF0000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Termin realizacji umowy określa się do </w:t>
      </w:r>
      <w:r w:rsidRPr="00C62414">
        <w:rPr>
          <w:rFonts w:ascii="Garamond" w:hAnsi="Garamond"/>
          <w:sz w:val="24"/>
          <w:szCs w:val="24"/>
        </w:rPr>
        <w:t xml:space="preserve">60 dni </w:t>
      </w:r>
      <w:r w:rsidR="00C62414">
        <w:rPr>
          <w:rFonts w:ascii="Garamond" w:hAnsi="Garamond"/>
          <w:sz w:val="24"/>
          <w:szCs w:val="24"/>
        </w:rPr>
        <w:t xml:space="preserve">kalendarzowych </w:t>
      </w:r>
      <w:r>
        <w:rPr>
          <w:rFonts w:ascii="Garamond" w:hAnsi="Garamond"/>
          <w:sz w:val="24"/>
          <w:szCs w:val="24"/>
        </w:rPr>
        <w:t>od dnia podpisania umowy.</w:t>
      </w:r>
    </w:p>
    <w:p w14:paraId="4B842A4B" w14:textId="77777777" w:rsidR="00AF4B60" w:rsidRDefault="00AD3810" w:rsidP="00AF4B60">
      <w:pPr>
        <w:jc w:val="center"/>
        <w:rPr>
          <w:rFonts w:ascii="Garamond" w:hAnsi="Garamond"/>
          <w:b/>
          <w:sz w:val="24"/>
          <w:szCs w:val="24"/>
        </w:rPr>
      </w:pPr>
      <w:r w:rsidRPr="00AD3810">
        <w:rPr>
          <w:rFonts w:ascii="Garamond" w:hAnsi="Garamond"/>
          <w:b/>
          <w:sz w:val="24"/>
          <w:szCs w:val="24"/>
        </w:rPr>
        <w:t>§</w:t>
      </w:r>
      <w:r>
        <w:rPr>
          <w:rFonts w:ascii="Garamond" w:hAnsi="Garamond"/>
          <w:b/>
          <w:sz w:val="24"/>
          <w:szCs w:val="24"/>
        </w:rPr>
        <w:t>2</w:t>
      </w:r>
    </w:p>
    <w:p w14:paraId="28574C59" w14:textId="77777777" w:rsidR="00AD3810" w:rsidRPr="00AD3810" w:rsidRDefault="00AD3810" w:rsidP="00AD3810">
      <w:pPr>
        <w:pStyle w:val="Akapitzlist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Wartość umowy strony określają na kwotę ryczałtową brutto w wysokości </w:t>
      </w:r>
      <w:r w:rsidRPr="00AD3810">
        <w:rPr>
          <w:rFonts w:ascii="Garamond" w:hAnsi="Garamond"/>
          <w:b/>
          <w:sz w:val="24"/>
          <w:szCs w:val="24"/>
        </w:rPr>
        <w:t xml:space="preserve">……….. </w:t>
      </w:r>
      <w:r>
        <w:rPr>
          <w:rFonts w:ascii="Garamond" w:hAnsi="Garamond"/>
          <w:b/>
          <w:sz w:val="24"/>
          <w:szCs w:val="24"/>
        </w:rPr>
        <w:t xml:space="preserve">zł </w:t>
      </w:r>
      <w:r>
        <w:rPr>
          <w:rFonts w:ascii="Garamond" w:hAnsi="Garamond"/>
          <w:sz w:val="24"/>
          <w:szCs w:val="24"/>
        </w:rPr>
        <w:t xml:space="preserve">słownie: </w:t>
      </w:r>
      <w:r>
        <w:rPr>
          <w:rFonts w:ascii="Garamond" w:hAnsi="Garamond"/>
          <w:b/>
          <w:sz w:val="24"/>
          <w:szCs w:val="24"/>
        </w:rPr>
        <w:t>………………………………………</w:t>
      </w:r>
    </w:p>
    <w:p w14:paraId="3818C8A6" w14:textId="77777777" w:rsidR="00AD3810" w:rsidRDefault="00AD3810" w:rsidP="00AD3810">
      <w:pPr>
        <w:pStyle w:val="Akapitzlist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Wynagrodzenie obejmuje wszelkie koszty niezbędne do prawidłowej realizacji umowy </w:t>
      </w:r>
      <w:r w:rsidR="0035688C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t>w tym w szczególności:</w:t>
      </w:r>
    </w:p>
    <w:p w14:paraId="29D66BBC" w14:textId="77777777" w:rsidR="00AD3810" w:rsidRDefault="00AD3810" w:rsidP="00AD3810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robót określonych §1,</w:t>
      </w:r>
    </w:p>
    <w:p w14:paraId="21EFE690" w14:textId="77777777" w:rsidR="00AD3810" w:rsidRDefault="00AD3810" w:rsidP="00AD3810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ubezpieczenia budowy,</w:t>
      </w:r>
    </w:p>
    <w:p w14:paraId="0B6CDEEF" w14:textId="77777777" w:rsidR="00AD3810" w:rsidRDefault="00AD3810" w:rsidP="00AD3810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podłączenia jak też zużycia energii i wody dla potrzeb budowy,</w:t>
      </w:r>
    </w:p>
    <w:p w14:paraId="6AB12846" w14:textId="77777777" w:rsidR="00AD3810" w:rsidRDefault="00AD3810" w:rsidP="00AD3810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organizacji i funkcjonowania socjalnego i technicznego zaplecza budowy, </w:t>
      </w:r>
    </w:p>
    <w:p w14:paraId="29630123" w14:textId="77777777" w:rsidR="00AD3810" w:rsidRDefault="00AD3810" w:rsidP="00AD3810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dozór mienia na budowie,</w:t>
      </w:r>
    </w:p>
    <w:p w14:paraId="562F7148" w14:textId="77777777" w:rsidR="00AF4B60" w:rsidRPr="00AF4B60" w:rsidRDefault="00AD3810" w:rsidP="00AF4B60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innych robót towarzyszących umożliwiających wykonanie i przekazanie obiektu do eksploatacji. </w:t>
      </w:r>
    </w:p>
    <w:p w14:paraId="7519C1A0" w14:textId="77777777" w:rsidR="00AD3810" w:rsidRDefault="00AD3810" w:rsidP="00AD3810">
      <w:pPr>
        <w:jc w:val="center"/>
        <w:rPr>
          <w:rFonts w:ascii="Garamond" w:hAnsi="Garamond"/>
          <w:b/>
          <w:sz w:val="24"/>
          <w:szCs w:val="24"/>
        </w:rPr>
      </w:pPr>
      <w:r w:rsidRPr="00AD3810">
        <w:rPr>
          <w:rFonts w:ascii="Garamond" w:hAnsi="Garamond"/>
          <w:b/>
          <w:sz w:val="24"/>
          <w:szCs w:val="24"/>
        </w:rPr>
        <w:t>§3</w:t>
      </w:r>
    </w:p>
    <w:p w14:paraId="78261B98" w14:textId="77777777" w:rsidR="000926FE" w:rsidRDefault="000926FE" w:rsidP="000926FE">
      <w:pPr>
        <w:pStyle w:val="Akapitzlist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Wykonawca wnosi zabezpieczenie należytego wykonania umowy w wysokości 10 % ceny oferowanej brutto tj. kwotę </w:t>
      </w:r>
      <w:r>
        <w:rPr>
          <w:rFonts w:ascii="Garamond" w:hAnsi="Garamond"/>
          <w:b/>
          <w:sz w:val="24"/>
          <w:szCs w:val="24"/>
        </w:rPr>
        <w:t xml:space="preserve">…………… zł, </w:t>
      </w:r>
      <w:r>
        <w:rPr>
          <w:rFonts w:ascii="Garamond" w:hAnsi="Garamond"/>
          <w:sz w:val="24"/>
          <w:szCs w:val="24"/>
        </w:rPr>
        <w:t>słownie: ………………………………….</w:t>
      </w:r>
    </w:p>
    <w:p w14:paraId="68FD9BD0" w14:textId="77777777" w:rsidR="000926FE" w:rsidRDefault="000926FE" w:rsidP="000926FE">
      <w:pPr>
        <w:pStyle w:val="Akapitzlist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Zabezpieczenie jest zwracane/zwalniane:</w:t>
      </w:r>
    </w:p>
    <w:p w14:paraId="644F75AB" w14:textId="77777777" w:rsidR="000926FE" w:rsidRDefault="000926FE" w:rsidP="000926FE">
      <w:pPr>
        <w:pStyle w:val="Akapitzlist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70% całego zabezpieczenia tj. …………… zł. słownie: ………………. w ciągu 30 dni od dnia przekazania przez Wykonawcę robót budowlanych i przyjęcia ich przez Zamawiającego jako należycie wykonanych. </w:t>
      </w:r>
    </w:p>
    <w:p w14:paraId="57620BAB" w14:textId="77777777" w:rsidR="000926FE" w:rsidRDefault="000926FE" w:rsidP="000926FE">
      <w:pPr>
        <w:pStyle w:val="Akapitzlist"/>
        <w:numPr>
          <w:ilvl w:val="0"/>
          <w:numId w:val="6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 części pozostałej tj. ……….. zł,  słownie: ……………. w ciągu 15 dni po upływie okresu rękojmi. </w:t>
      </w:r>
    </w:p>
    <w:p w14:paraId="67668433" w14:textId="77777777" w:rsidR="00AF4B60" w:rsidRPr="00AF4B60" w:rsidRDefault="000926FE" w:rsidP="00AF4B60">
      <w:pPr>
        <w:pStyle w:val="Akapitzlist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Zabezpieczenie należytego wykonania umowy wniesione w pieniądzu Zamawiający zwraca wraz z odsetkami </w:t>
      </w:r>
      <w:r w:rsidR="00236685">
        <w:rPr>
          <w:rFonts w:ascii="Garamond" w:hAnsi="Garamond"/>
          <w:sz w:val="24"/>
          <w:szCs w:val="24"/>
        </w:rPr>
        <w:t xml:space="preserve">wynikającymi z umowy rachunku bankowego, na którym było ono przechowywane, pomniejszonym o koszty prowadzenia rachunku oraz prowizji bankowej za przelew pieniędzy na rachunek Wykonawcy. </w:t>
      </w:r>
    </w:p>
    <w:p w14:paraId="62EA73A3" w14:textId="77777777" w:rsidR="00236685" w:rsidRDefault="00236685" w:rsidP="00236685">
      <w:pPr>
        <w:jc w:val="center"/>
        <w:rPr>
          <w:rFonts w:ascii="Garamond" w:hAnsi="Garamond"/>
          <w:b/>
          <w:sz w:val="24"/>
          <w:szCs w:val="24"/>
        </w:rPr>
      </w:pPr>
      <w:r w:rsidRPr="00236685">
        <w:rPr>
          <w:rFonts w:ascii="Garamond" w:hAnsi="Garamond"/>
          <w:b/>
          <w:sz w:val="24"/>
          <w:szCs w:val="24"/>
        </w:rPr>
        <w:t>§4</w:t>
      </w:r>
    </w:p>
    <w:p w14:paraId="57632F9F" w14:textId="77777777" w:rsidR="00236685" w:rsidRPr="00236685" w:rsidRDefault="00236685" w:rsidP="00236685">
      <w:pPr>
        <w:pStyle w:val="Akapitzlist"/>
        <w:numPr>
          <w:ilvl w:val="0"/>
          <w:numId w:val="7"/>
        </w:num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Zakończenie robót Wykonawca zgłasza Zamawiającemu pisemnym zgłoszeniem </w:t>
      </w:r>
      <w:r w:rsidR="0035688C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t xml:space="preserve">o zakończeniu robót. </w:t>
      </w:r>
    </w:p>
    <w:p w14:paraId="1326C6D3" w14:textId="77777777" w:rsidR="00236685" w:rsidRPr="00E711FE" w:rsidRDefault="00236685" w:rsidP="00236685">
      <w:pPr>
        <w:pStyle w:val="Akapitzlist"/>
        <w:numPr>
          <w:ilvl w:val="0"/>
          <w:numId w:val="7"/>
        </w:num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Przyjęcie wykonanych robót nastąpi na podstawie bezusterkowego protokołu odbioru sporządzonego przy udziale Zamawiającego, w ciągu 7 dni od dnia pisemnego zgłoszenia o ich zakończeniu złożonego przez Wykonawcę.</w:t>
      </w:r>
    </w:p>
    <w:p w14:paraId="51A63AE2" w14:textId="77777777" w:rsidR="00E711FE" w:rsidRPr="00E711FE" w:rsidRDefault="00E711FE" w:rsidP="00236685">
      <w:pPr>
        <w:pStyle w:val="Akapitzlist"/>
        <w:numPr>
          <w:ilvl w:val="0"/>
          <w:numId w:val="7"/>
        </w:num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W odbiorze robót udział wezmą przedstawiciele Zamawiającego wyznaczeni przez Prezydenta Miasta.</w:t>
      </w:r>
    </w:p>
    <w:p w14:paraId="712DCCB6" w14:textId="77777777" w:rsidR="00E711FE" w:rsidRPr="00E711FE" w:rsidRDefault="00E711FE" w:rsidP="00236685">
      <w:pPr>
        <w:pStyle w:val="Akapitzlist"/>
        <w:numPr>
          <w:ilvl w:val="0"/>
          <w:numId w:val="7"/>
        </w:num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Zapłata za wykonane roboty będzie dokonana na podstawie faktury przedstawionej Zamawiającemu w ciągu </w:t>
      </w:r>
      <w:r>
        <w:rPr>
          <w:rFonts w:ascii="Garamond" w:hAnsi="Garamond"/>
          <w:b/>
          <w:sz w:val="24"/>
          <w:szCs w:val="24"/>
        </w:rPr>
        <w:t xml:space="preserve">30 dni </w:t>
      </w:r>
      <w:r>
        <w:rPr>
          <w:rFonts w:ascii="Garamond" w:hAnsi="Garamond"/>
          <w:sz w:val="24"/>
          <w:szCs w:val="24"/>
        </w:rPr>
        <w:t xml:space="preserve">liczonych od daty jej złożenia, przelewem na konto Wykonawcy po podpisaniu przez strony bezusterkowego protokołu odbioru. </w:t>
      </w:r>
    </w:p>
    <w:p w14:paraId="05134F71" w14:textId="77777777" w:rsidR="0035688C" w:rsidRPr="0035688C" w:rsidRDefault="00E711FE" w:rsidP="0035688C">
      <w:pPr>
        <w:pStyle w:val="Akapitzlist"/>
        <w:numPr>
          <w:ilvl w:val="0"/>
          <w:numId w:val="7"/>
        </w:numPr>
        <w:jc w:val="both"/>
        <w:rPr>
          <w:rFonts w:ascii="Garamond" w:hAnsi="Garamond"/>
          <w:b/>
          <w:sz w:val="24"/>
          <w:szCs w:val="24"/>
        </w:rPr>
        <w:sectPr w:rsidR="0035688C" w:rsidRPr="0035688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Garamond" w:hAnsi="Garamond"/>
          <w:sz w:val="24"/>
          <w:szCs w:val="24"/>
        </w:rPr>
        <w:t>Faktura winna być wystawiona na dane:</w:t>
      </w:r>
    </w:p>
    <w:p w14:paraId="50DB5620" w14:textId="77777777" w:rsidR="00E711FE" w:rsidRDefault="00E711FE" w:rsidP="00E711FE">
      <w:pPr>
        <w:ind w:left="36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NABYWCA:</w:t>
      </w:r>
      <w:r>
        <w:rPr>
          <w:rFonts w:ascii="Garamond" w:hAnsi="Garamond"/>
          <w:sz w:val="24"/>
          <w:szCs w:val="24"/>
        </w:rPr>
        <w:br/>
      </w:r>
      <w:r w:rsidRPr="00E711FE">
        <w:rPr>
          <w:rFonts w:ascii="Garamond" w:hAnsi="Garamond"/>
          <w:sz w:val="24"/>
          <w:szCs w:val="24"/>
        </w:rPr>
        <w:t xml:space="preserve">Miasto Otwock </w:t>
      </w:r>
      <w:r>
        <w:rPr>
          <w:rFonts w:ascii="Garamond" w:hAnsi="Garamond"/>
          <w:sz w:val="24"/>
          <w:szCs w:val="24"/>
        </w:rPr>
        <w:br/>
        <w:t>ul. Armii Krajowej 5</w:t>
      </w:r>
      <w:r>
        <w:rPr>
          <w:rFonts w:ascii="Garamond" w:hAnsi="Garamond"/>
          <w:sz w:val="24"/>
          <w:szCs w:val="24"/>
        </w:rPr>
        <w:br/>
      </w:r>
      <w:r w:rsidRPr="00E711FE">
        <w:rPr>
          <w:rFonts w:ascii="Garamond" w:hAnsi="Garamond"/>
          <w:sz w:val="24"/>
          <w:szCs w:val="24"/>
        </w:rPr>
        <w:t xml:space="preserve">05-400 Otwock </w:t>
      </w:r>
      <w:r>
        <w:rPr>
          <w:rFonts w:ascii="Garamond" w:hAnsi="Garamond"/>
          <w:sz w:val="24"/>
          <w:szCs w:val="24"/>
        </w:rPr>
        <w:br/>
        <w:t>NIP</w:t>
      </w:r>
      <w:r w:rsidRPr="00E711FE">
        <w:rPr>
          <w:rFonts w:ascii="Garamond" w:hAnsi="Garamond"/>
          <w:sz w:val="24"/>
          <w:szCs w:val="24"/>
        </w:rPr>
        <w:t>: 532-10-07-014.</w:t>
      </w:r>
    </w:p>
    <w:p w14:paraId="0983ECAF" w14:textId="77777777" w:rsidR="00E711FE" w:rsidRPr="00E711FE" w:rsidRDefault="00E711FE" w:rsidP="00E711FE">
      <w:pPr>
        <w:ind w:left="36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ODBIORCA: </w:t>
      </w:r>
      <w:r>
        <w:rPr>
          <w:rFonts w:ascii="Garamond" w:hAnsi="Garamond"/>
          <w:sz w:val="24"/>
          <w:szCs w:val="24"/>
        </w:rPr>
        <w:br/>
        <w:t xml:space="preserve">Urząd Miasta Otwocka, </w:t>
      </w:r>
      <w:r>
        <w:rPr>
          <w:rFonts w:ascii="Garamond" w:hAnsi="Garamond"/>
          <w:sz w:val="24"/>
          <w:szCs w:val="24"/>
        </w:rPr>
        <w:br/>
        <w:t>ul. Armii Krajowej 5</w:t>
      </w:r>
      <w:r>
        <w:rPr>
          <w:rFonts w:ascii="Garamond" w:hAnsi="Garamond"/>
          <w:sz w:val="24"/>
          <w:szCs w:val="24"/>
        </w:rPr>
        <w:br/>
        <w:t xml:space="preserve"> 05-400 Otwock</w:t>
      </w:r>
    </w:p>
    <w:p w14:paraId="251BADFF" w14:textId="77777777" w:rsidR="00E711FE" w:rsidRDefault="00E711FE" w:rsidP="00E711FE">
      <w:pPr>
        <w:ind w:left="360"/>
        <w:jc w:val="both"/>
        <w:rPr>
          <w:rFonts w:ascii="Garamond" w:hAnsi="Garamond"/>
          <w:b/>
          <w:sz w:val="24"/>
          <w:szCs w:val="24"/>
        </w:rPr>
      </w:pPr>
    </w:p>
    <w:p w14:paraId="31EEE0DC" w14:textId="77777777" w:rsidR="00E711FE" w:rsidRDefault="00E711FE" w:rsidP="00E711FE">
      <w:pPr>
        <w:jc w:val="both"/>
        <w:rPr>
          <w:rFonts w:ascii="Garamond" w:hAnsi="Garamond"/>
          <w:b/>
          <w:sz w:val="24"/>
          <w:szCs w:val="24"/>
        </w:rPr>
        <w:sectPr w:rsidR="00E711FE" w:rsidSect="00E711F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4352DDE" w14:textId="77777777" w:rsidR="00E711FE" w:rsidRPr="0035688C" w:rsidRDefault="00E711FE" w:rsidP="00E711FE">
      <w:pPr>
        <w:pStyle w:val="Akapitzlist"/>
        <w:numPr>
          <w:ilvl w:val="0"/>
          <w:numId w:val="7"/>
        </w:num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Wykonawca oświadcza, że numer rachunku bankowego wskazany na fakturze wystawionej w związku z realizacją umowy jest numerem podanym do Urzędu Skarbowego i jest właściwym dla dokonania rozliczeń na zasadach podzielonej płatności (</w:t>
      </w:r>
      <w:proofErr w:type="spellStart"/>
      <w:r>
        <w:rPr>
          <w:rFonts w:ascii="Garamond" w:hAnsi="Garamond"/>
          <w:sz w:val="24"/>
          <w:szCs w:val="24"/>
        </w:rPr>
        <w:t>split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payment</w:t>
      </w:r>
      <w:proofErr w:type="spellEnd"/>
      <w:r>
        <w:rPr>
          <w:rFonts w:ascii="Garamond" w:hAnsi="Garamond"/>
          <w:sz w:val="24"/>
          <w:szCs w:val="24"/>
        </w:rPr>
        <w:t xml:space="preserve">), zgodnie z przepisami </w:t>
      </w:r>
      <w:r w:rsidR="00936C3E">
        <w:rPr>
          <w:rFonts w:ascii="Garamond" w:hAnsi="Garamond"/>
          <w:sz w:val="24"/>
          <w:szCs w:val="24"/>
        </w:rPr>
        <w:t xml:space="preserve">ustawy z dnia 11 marca 2004 r. o podatku </w:t>
      </w:r>
      <w:r w:rsidR="008E0027">
        <w:rPr>
          <w:rFonts w:ascii="Garamond" w:hAnsi="Garamond"/>
          <w:sz w:val="24"/>
          <w:szCs w:val="24"/>
        </w:rPr>
        <w:t>od towarów i usług (Dz.U. z 2021 r. poz. 685</w:t>
      </w:r>
      <w:r w:rsidR="00936C3E">
        <w:rPr>
          <w:rFonts w:ascii="Garamond" w:hAnsi="Garamond"/>
          <w:sz w:val="24"/>
          <w:szCs w:val="24"/>
        </w:rPr>
        <w:t xml:space="preserve"> ze zm.)</w:t>
      </w:r>
    </w:p>
    <w:p w14:paraId="772D5E3C" w14:textId="77777777" w:rsidR="0035688C" w:rsidRPr="00936C3E" w:rsidRDefault="0035688C" w:rsidP="0035688C">
      <w:pPr>
        <w:pStyle w:val="Akapitzlist"/>
        <w:jc w:val="both"/>
        <w:rPr>
          <w:rFonts w:ascii="Garamond" w:hAnsi="Garamond"/>
          <w:b/>
          <w:sz w:val="24"/>
          <w:szCs w:val="24"/>
        </w:rPr>
      </w:pPr>
    </w:p>
    <w:p w14:paraId="460C98DB" w14:textId="77777777" w:rsidR="00D06213" w:rsidRDefault="00D06213" w:rsidP="00936C3E">
      <w:pPr>
        <w:jc w:val="center"/>
        <w:rPr>
          <w:rFonts w:ascii="Garamond" w:hAnsi="Garamond"/>
          <w:b/>
          <w:sz w:val="24"/>
          <w:szCs w:val="24"/>
        </w:rPr>
      </w:pPr>
    </w:p>
    <w:p w14:paraId="228513AB" w14:textId="35096FA3" w:rsidR="00936C3E" w:rsidRDefault="00936C3E" w:rsidP="00936C3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§5</w:t>
      </w:r>
    </w:p>
    <w:p w14:paraId="665041F0" w14:textId="77777777" w:rsidR="00936C3E" w:rsidRDefault="00936C3E" w:rsidP="00936C3E">
      <w:pPr>
        <w:pStyle w:val="Akapitzlist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Wykonawca zobowiązuje się do:</w:t>
      </w:r>
    </w:p>
    <w:p w14:paraId="2FFE8495" w14:textId="77777777" w:rsidR="00936C3E" w:rsidRDefault="00936C3E" w:rsidP="00936C3E">
      <w:pPr>
        <w:pStyle w:val="Akapitzlist"/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Zakończenia robót w terminie określonym w §1 ust. 9,</w:t>
      </w:r>
    </w:p>
    <w:p w14:paraId="52310D49" w14:textId="77777777" w:rsidR="00936C3E" w:rsidRDefault="00936C3E" w:rsidP="00936C3E">
      <w:pPr>
        <w:pStyle w:val="Akapitzlist"/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Dostarczenia na żądanie inspektora prób, atestów i aprobat technicznych materiałów użytych do budowy,</w:t>
      </w:r>
    </w:p>
    <w:p w14:paraId="3ED79C76" w14:textId="77777777" w:rsidR="00936C3E" w:rsidRDefault="00936C3E" w:rsidP="00936C3E">
      <w:pPr>
        <w:pStyle w:val="Akapitzlist"/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Udostępnienia inspektorowi nadzoru materiałów przeznaczonych do wbudowania celem sprawdzenia ich jakości,</w:t>
      </w:r>
    </w:p>
    <w:p w14:paraId="709A26C4" w14:textId="77777777" w:rsidR="00936C3E" w:rsidRDefault="00936C3E" w:rsidP="00936C3E">
      <w:pPr>
        <w:pStyle w:val="Akapitzlist"/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Wykonania inwentaryzacji powykonawczej wykonanych prac.</w:t>
      </w:r>
    </w:p>
    <w:p w14:paraId="64CE2D7A" w14:textId="77777777" w:rsidR="00936C3E" w:rsidRDefault="00936C3E" w:rsidP="00936C3E">
      <w:pPr>
        <w:pStyle w:val="Akapitzlist"/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Zminimalizowania uciążliwości skutków z tytułu wykonywanych robót względem użytkowników pomieszczeń sąsiednich.</w:t>
      </w:r>
    </w:p>
    <w:p w14:paraId="54B3A053" w14:textId="77777777" w:rsidR="00936C3E" w:rsidRDefault="00936C3E" w:rsidP="00936C3E">
      <w:pPr>
        <w:pStyle w:val="Akapitzlist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Zamawiający zobowiązuje się do:</w:t>
      </w:r>
    </w:p>
    <w:p w14:paraId="0A1A656D" w14:textId="77777777" w:rsidR="00936C3E" w:rsidRDefault="00936C3E" w:rsidP="00936C3E">
      <w:pPr>
        <w:pStyle w:val="Akapitzlist"/>
        <w:numPr>
          <w:ilvl w:val="0"/>
          <w:numId w:val="10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Zapewnienia środków finansowych na realizację zadania,</w:t>
      </w:r>
    </w:p>
    <w:p w14:paraId="31B1AED6" w14:textId="77777777" w:rsidR="00936C3E" w:rsidRDefault="00936C3E" w:rsidP="00936C3E">
      <w:pPr>
        <w:pStyle w:val="Akapitzlist"/>
        <w:numPr>
          <w:ilvl w:val="0"/>
          <w:numId w:val="10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Wprowadzenia Wykonawcy na plac budowy w ciągu 7 dni liczonych od daty podpisania umowy. </w:t>
      </w:r>
    </w:p>
    <w:p w14:paraId="088D0FFA" w14:textId="77777777" w:rsidR="00936C3E" w:rsidRDefault="00936C3E" w:rsidP="00936C3E">
      <w:pPr>
        <w:pStyle w:val="Akapitzlist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Nadzór inwestorski sprawował będzie </w:t>
      </w:r>
      <w:r w:rsidR="00E67321">
        <w:rPr>
          <w:rFonts w:ascii="Garamond" w:hAnsi="Garamond"/>
          <w:sz w:val="24"/>
          <w:szCs w:val="24"/>
        </w:rPr>
        <w:t>pracownik Urzędu Miasta Otwocka wyznaczony przez Zamawiającego.</w:t>
      </w:r>
    </w:p>
    <w:p w14:paraId="26AAA132" w14:textId="77777777" w:rsidR="00936C3E" w:rsidRDefault="00936C3E" w:rsidP="00936C3E">
      <w:pPr>
        <w:jc w:val="center"/>
        <w:rPr>
          <w:rFonts w:ascii="Garamond" w:hAnsi="Garamond"/>
          <w:b/>
          <w:sz w:val="24"/>
          <w:szCs w:val="24"/>
        </w:rPr>
      </w:pPr>
      <w:r w:rsidRPr="00936C3E">
        <w:rPr>
          <w:rFonts w:ascii="Garamond" w:hAnsi="Garamond"/>
          <w:b/>
          <w:sz w:val="24"/>
          <w:szCs w:val="24"/>
        </w:rPr>
        <w:t>§6</w:t>
      </w:r>
    </w:p>
    <w:p w14:paraId="7AF6B78E" w14:textId="77777777" w:rsidR="00936C3E" w:rsidRDefault="00936C3E" w:rsidP="00936C3E">
      <w:pPr>
        <w:pStyle w:val="Akapitzlist"/>
        <w:numPr>
          <w:ilvl w:val="0"/>
          <w:numId w:val="1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Wykonawca będzie powiadamiać </w:t>
      </w:r>
      <w:r w:rsidR="00233F76">
        <w:rPr>
          <w:rFonts w:ascii="Garamond" w:hAnsi="Garamond"/>
          <w:sz w:val="24"/>
          <w:szCs w:val="24"/>
        </w:rPr>
        <w:t>inspektora nadzoru o gotowości do odbioru robót zakończonych, podlegających zakryciu lub zanikających.</w:t>
      </w:r>
    </w:p>
    <w:p w14:paraId="65ECABDC" w14:textId="77777777" w:rsidR="00233F76" w:rsidRDefault="00233F76" w:rsidP="00936C3E">
      <w:pPr>
        <w:pStyle w:val="Akapitzlist"/>
        <w:numPr>
          <w:ilvl w:val="0"/>
          <w:numId w:val="1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 razie niedopełnienia tego warunku, na żądanie inspektora nadzoru – Wykonawca zobowiązany jest na własny koszt odkryć roboty niezbędne do zbadania jakości wykonania.</w:t>
      </w:r>
    </w:p>
    <w:p w14:paraId="4389F8B4" w14:textId="77777777" w:rsidR="00233F76" w:rsidRDefault="00233F76" w:rsidP="00936C3E">
      <w:pPr>
        <w:pStyle w:val="Akapitzlist"/>
        <w:numPr>
          <w:ilvl w:val="0"/>
          <w:numId w:val="1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Po potwierdzeniu gotowości do odbioru końcowego przez inspektora nadzoru – Wykonawca pisemnie zgłosi zakończenie robót w celu powołania komisji odbioru. </w:t>
      </w:r>
    </w:p>
    <w:p w14:paraId="1F16ECCE" w14:textId="77777777" w:rsidR="00233F76" w:rsidRPr="00233F76" w:rsidRDefault="00233F76" w:rsidP="00233F76">
      <w:pPr>
        <w:jc w:val="center"/>
        <w:rPr>
          <w:rFonts w:ascii="Garamond" w:hAnsi="Garamond"/>
          <w:b/>
          <w:sz w:val="24"/>
          <w:szCs w:val="24"/>
        </w:rPr>
      </w:pPr>
      <w:r w:rsidRPr="00233F76">
        <w:rPr>
          <w:rFonts w:ascii="Garamond" w:hAnsi="Garamond"/>
          <w:b/>
          <w:sz w:val="24"/>
          <w:szCs w:val="24"/>
        </w:rPr>
        <w:t>§7</w:t>
      </w:r>
    </w:p>
    <w:p w14:paraId="4D876564" w14:textId="77777777" w:rsidR="00AD3810" w:rsidRDefault="00233F76" w:rsidP="00233F76">
      <w:pPr>
        <w:pStyle w:val="Akapitzlist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Wykonawca zapłaci Zamawiającemu kary umowne w następujący przypadkach i wysokości:</w:t>
      </w:r>
    </w:p>
    <w:p w14:paraId="5E497CE7" w14:textId="77777777" w:rsidR="00233F76" w:rsidRDefault="00233F76" w:rsidP="00233F76">
      <w:pPr>
        <w:pStyle w:val="Akapitzlist"/>
        <w:numPr>
          <w:ilvl w:val="0"/>
          <w:numId w:val="1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 każdy dzień opóźnienia w oddaniu przedmiotu umowy w terminie określonym </w:t>
      </w:r>
      <w:r>
        <w:rPr>
          <w:rFonts w:ascii="Garamond" w:hAnsi="Garamond"/>
          <w:sz w:val="24"/>
          <w:szCs w:val="24"/>
        </w:rPr>
        <w:br/>
        <w:t>w §1  ust. 9 – w wysokości 0,2 % wynagrodzenia umownego brutto, o którym mowa w §</w:t>
      </w:r>
      <w:r w:rsidR="00844FA3">
        <w:rPr>
          <w:rFonts w:ascii="Garamond" w:hAnsi="Garamond"/>
          <w:sz w:val="24"/>
          <w:szCs w:val="24"/>
        </w:rPr>
        <w:t>2 ust. 1 umowy,</w:t>
      </w:r>
    </w:p>
    <w:p w14:paraId="44498003" w14:textId="77777777" w:rsidR="00844FA3" w:rsidRDefault="00844FA3" w:rsidP="00233F76">
      <w:pPr>
        <w:pStyle w:val="Akapitzlist"/>
        <w:numPr>
          <w:ilvl w:val="0"/>
          <w:numId w:val="1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 każdy dzień opóźnienia w usunięciu wad, stwierdzonych w trakcie odbiorów, </w:t>
      </w:r>
      <w:r w:rsidR="0035688C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t xml:space="preserve">w okresie rękojmi lub gwarancji, liczony od daty wyznaczonej na usunięcie wad, </w:t>
      </w:r>
      <w:r w:rsidR="0035688C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t xml:space="preserve">w wysokości 0,2 % wynagrodzenia umownego brutto, o którym mowa w §2 ust. 1 umowy. </w:t>
      </w:r>
    </w:p>
    <w:p w14:paraId="52C0C19D" w14:textId="77777777" w:rsidR="00844FA3" w:rsidRDefault="00844FA3" w:rsidP="00844FA3">
      <w:pPr>
        <w:pStyle w:val="Akapitzlist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 odstąpienie od umowy przez którąkolwiek ze stron z przyczyn leżących po stronie Wykonawcy, Wykonawca zapłaci Zamawiającemu kwotę w wysokości 10% wynagrodzenia umownego brutto, o którym mowa w §2 ust.1 umowy. </w:t>
      </w:r>
    </w:p>
    <w:p w14:paraId="47D08BA9" w14:textId="77777777" w:rsidR="00844FA3" w:rsidRDefault="00844FA3" w:rsidP="00844FA3">
      <w:pPr>
        <w:pStyle w:val="Akapitzlist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Zamawiający ma prawo dochodzić odszkodowania na zasadach ogólnych, w tym przenoszącego wysokość kary umownych. </w:t>
      </w:r>
    </w:p>
    <w:p w14:paraId="268AB441" w14:textId="77777777" w:rsidR="00844FA3" w:rsidRDefault="00844FA3" w:rsidP="00844FA3">
      <w:pPr>
        <w:pStyle w:val="Akapitzlist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Zamawiający ma prawo potrącić naliczone kary umowne z wynagrodzenia należnego Wykonawcy lub  z  zabezpieczenia należytego wykonania umowy – według uznania. </w:t>
      </w:r>
    </w:p>
    <w:p w14:paraId="3231DDA2" w14:textId="77777777" w:rsidR="00844FA3" w:rsidRDefault="00844FA3" w:rsidP="00844FA3">
      <w:pPr>
        <w:jc w:val="center"/>
        <w:rPr>
          <w:rFonts w:ascii="Garamond" w:hAnsi="Garamond"/>
          <w:b/>
          <w:sz w:val="24"/>
          <w:szCs w:val="24"/>
        </w:rPr>
      </w:pPr>
      <w:r w:rsidRPr="00844FA3">
        <w:rPr>
          <w:rFonts w:ascii="Garamond" w:hAnsi="Garamond"/>
          <w:b/>
          <w:sz w:val="24"/>
          <w:szCs w:val="24"/>
        </w:rPr>
        <w:t>§8</w:t>
      </w:r>
    </w:p>
    <w:p w14:paraId="3E105649" w14:textId="77777777" w:rsidR="00844FA3" w:rsidRDefault="00844FA3" w:rsidP="00844FA3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844FA3">
        <w:rPr>
          <w:rFonts w:ascii="Garamond" w:hAnsi="Garamond"/>
          <w:sz w:val="24"/>
          <w:szCs w:val="24"/>
        </w:rPr>
        <w:t>W razie zaistnienia istotnej zmiany okoliczności powodującej, że wykonanie umowy nie leży w</w:t>
      </w:r>
      <w:r>
        <w:rPr>
          <w:rFonts w:ascii="Garamond" w:hAnsi="Garamond"/>
          <w:sz w:val="24"/>
          <w:szCs w:val="24"/>
        </w:rPr>
        <w:t xml:space="preserve"> </w:t>
      </w:r>
      <w:r w:rsidRPr="00844FA3">
        <w:rPr>
          <w:rFonts w:ascii="Garamond" w:hAnsi="Garamond"/>
          <w:sz w:val="24"/>
          <w:szCs w:val="24"/>
        </w:rPr>
        <w:t>interesie publicznym, czego nie można było przewidzieć w chwili zawarcia umowy, Zamawiający uprawniony jest do odstąpienia od umowy. Zamawiający może odstąpić od umowy w terminie 30 dni od powzięcia wiadomości o tych okolicznościach.</w:t>
      </w:r>
    </w:p>
    <w:p w14:paraId="13CAFE79" w14:textId="77777777" w:rsidR="006C40AE" w:rsidRPr="006C40AE" w:rsidRDefault="006C40AE" w:rsidP="006C40AE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Zamawiający może odstąpić od niniejszej umowy w terminie 14 dni:</w:t>
      </w:r>
    </w:p>
    <w:p w14:paraId="6D91142A" w14:textId="77777777" w:rsidR="006C40AE" w:rsidRPr="006C40AE" w:rsidRDefault="006C40AE" w:rsidP="006C40AE">
      <w:pPr>
        <w:pStyle w:val="Akapitzlist"/>
        <w:numPr>
          <w:ilvl w:val="0"/>
          <w:numId w:val="15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 xml:space="preserve">jeżeli Wykonawca nie przystąpi do wykonywania obowiązków wynikających </w:t>
      </w:r>
      <w:r w:rsidR="0035688C">
        <w:rPr>
          <w:rFonts w:ascii="Garamond" w:hAnsi="Garamond"/>
          <w:sz w:val="24"/>
          <w:szCs w:val="24"/>
        </w:rPr>
        <w:br/>
      </w:r>
      <w:r w:rsidRPr="006C40AE">
        <w:rPr>
          <w:rFonts w:ascii="Garamond" w:hAnsi="Garamond"/>
          <w:sz w:val="24"/>
          <w:szCs w:val="24"/>
        </w:rPr>
        <w:t>z umowy w terminie 5 dni od jej zawarcia,</w:t>
      </w:r>
    </w:p>
    <w:p w14:paraId="71BF6F8A" w14:textId="77777777" w:rsidR="006C40AE" w:rsidRPr="006C40AE" w:rsidRDefault="006C40AE" w:rsidP="006C40AE">
      <w:pPr>
        <w:pStyle w:val="Akapitzlist"/>
        <w:numPr>
          <w:ilvl w:val="0"/>
          <w:numId w:val="17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lastRenderedPageBreak/>
        <w:t>jeżeli Wykonawca przerwie wykonywanie obowiązków wynikających z umowy na okres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dłuższy niż 7 dni i nie wznowi prac w ciągu 7 dni od wezwania Zamawiającego do kontynuacji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prac,</w:t>
      </w:r>
    </w:p>
    <w:p w14:paraId="5826EAB5" w14:textId="77777777" w:rsidR="006C40AE" w:rsidRDefault="006C40AE" w:rsidP="006C40AE">
      <w:pPr>
        <w:pStyle w:val="Akapitzlist"/>
        <w:numPr>
          <w:ilvl w:val="0"/>
          <w:numId w:val="18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 xml:space="preserve">w przypadku bezskutecznego upływu siedmiodniowego terminu wskazanego </w:t>
      </w:r>
      <w:r>
        <w:rPr>
          <w:rFonts w:ascii="Garamond" w:hAnsi="Garamond"/>
          <w:sz w:val="24"/>
          <w:szCs w:val="24"/>
        </w:rPr>
        <w:br/>
      </w:r>
      <w:r w:rsidRPr="006C40AE">
        <w:rPr>
          <w:rFonts w:ascii="Garamond" w:hAnsi="Garamond"/>
          <w:sz w:val="24"/>
          <w:szCs w:val="24"/>
        </w:rPr>
        <w:t>w wezwaniu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Wykonawcy do prawidłowego wykonania prac, jeżeli Wykonawca realizował prace niezgodnie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z zasadami sztuki, przepisami prawa lub dokumentacją projektową.</w:t>
      </w:r>
    </w:p>
    <w:p w14:paraId="6806F90B" w14:textId="77777777" w:rsidR="006C40AE" w:rsidRDefault="006C40AE" w:rsidP="006C40AE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Oświadczenie </w:t>
      </w:r>
      <w:r w:rsidRPr="006C40AE">
        <w:rPr>
          <w:rFonts w:ascii="Garamond" w:hAnsi="Garamond"/>
          <w:sz w:val="24"/>
          <w:szCs w:val="24"/>
        </w:rPr>
        <w:t xml:space="preserve">Zamawiającego o odstąpieniu od umowy będzie miało formę pisemną </w:t>
      </w:r>
      <w:r>
        <w:rPr>
          <w:rFonts w:ascii="Garamond" w:hAnsi="Garamond"/>
          <w:sz w:val="24"/>
          <w:szCs w:val="24"/>
        </w:rPr>
        <w:br/>
      </w:r>
      <w:r w:rsidRPr="006C40AE">
        <w:rPr>
          <w:rFonts w:ascii="Garamond" w:hAnsi="Garamond"/>
          <w:sz w:val="24"/>
          <w:szCs w:val="24"/>
        </w:rPr>
        <w:t>i będzie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zawierało uzasadnienie.</w:t>
      </w:r>
    </w:p>
    <w:p w14:paraId="6E8D0C49" w14:textId="77777777" w:rsidR="006C40AE" w:rsidRDefault="006C40AE" w:rsidP="006C40AE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W przypadkach, o których mowa w ust. 1 lub 2, Wykonawca może żądać wyłącznie wynagrodzenia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należnego z tytułu wykonania części umowy.</w:t>
      </w:r>
    </w:p>
    <w:p w14:paraId="341D3EF0" w14:textId="77777777" w:rsidR="006C40AE" w:rsidRDefault="006C40AE" w:rsidP="006C40AE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Prawo, o którym mowa w ust. 2, przysługuje Zamawiającemu także w sytuacji, w której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przedmiot umowy zostanie wykonany nieprawidłowo, w wyniku, czego Zamawiający odmówi dokonania odbioru przedmiotu umowy.</w:t>
      </w:r>
    </w:p>
    <w:p w14:paraId="61043EC0" w14:textId="77777777" w:rsidR="006C40AE" w:rsidRDefault="006C40AE" w:rsidP="006C40AE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Odstąpienie, o którym mowa w ust. 1 lub 2 następuje:</w:t>
      </w:r>
    </w:p>
    <w:p w14:paraId="7AE8231D" w14:textId="77777777" w:rsidR="006C40AE" w:rsidRDefault="006C40AE" w:rsidP="006C40AE">
      <w:pPr>
        <w:pStyle w:val="Akapitzlist"/>
        <w:numPr>
          <w:ilvl w:val="0"/>
          <w:numId w:val="19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z dniem doręczenia oświadczenia woli o odstąpieniu i skutkuje od dnia tego doręczenia –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w przypadku odstąpienia od niewykonanej części umowy,</w:t>
      </w:r>
    </w:p>
    <w:p w14:paraId="369807CC" w14:textId="77777777" w:rsidR="006C40AE" w:rsidRDefault="006C40AE" w:rsidP="006C40AE">
      <w:pPr>
        <w:pStyle w:val="Akapitzlist"/>
        <w:numPr>
          <w:ilvl w:val="0"/>
          <w:numId w:val="19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 xml:space="preserve">z dniem doręczenia oświadczenia o odstąpieniu i skutkuje od dnia zawarcia umowy </w:t>
      </w:r>
      <w:r>
        <w:rPr>
          <w:rFonts w:ascii="Garamond" w:hAnsi="Garamond"/>
          <w:sz w:val="24"/>
          <w:szCs w:val="24"/>
        </w:rPr>
        <w:t>–</w:t>
      </w:r>
      <w:r w:rsidRPr="006C40AE">
        <w:rPr>
          <w:rFonts w:ascii="Garamond" w:hAnsi="Garamond"/>
          <w:sz w:val="24"/>
          <w:szCs w:val="24"/>
        </w:rPr>
        <w:t xml:space="preserve"> w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przypadku odstąpienia od umowy.</w:t>
      </w:r>
    </w:p>
    <w:p w14:paraId="016FE51F" w14:textId="77777777" w:rsidR="006C40AE" w:rsidRDefault="006C40AE" w:rsidP="006C40AE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W sytuacji, o której mowa w ust. 1 lub 2 strony protokolarnie ustalą stopień zaawansowania robót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na dzień doręczenia oświadczenia woli o odstąpieniu od umowy lub rozwiązaniu umowy, który zostanie zatwierdzony przez inspektorów nadzoru Zamawiającego oraz Wykonawcy. Na jego podstawie Zamawiający i Wykonawca ustalą wysokość wynagrodzenia dla Wykonawcy, według następującej formuły: stanowiącej iloczyn stopnia zaawansowania robót określonego procentowo oraz wynagrodzenia brutto Wykonawcy określonego w § 2 ust. 1 umowy.</w:t>
      </w:r>
    </w:p>
    <w:p w14:paraId="3CB578BB" w14:textId="77777777" w:rsidR="006C40AE" w:rsidRDefault="006C40AE" w:rsidP="006C40AE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W sytuacji, o której mowa w ust. 1 lub 2 Wykonawca wystawi fakturę, na kwotę wyliczoną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zgodnie</w:t>
      </w:r>
      <w:r w:rsidR="008E0027">
        <w:rPr>
          <w:rFonts w:ascii="Garamond" w:hAnsi="Garamond"/>
          <w:sz w:val="24"/>
          <w:szCs w:val="24"/>
        </w:rPr>
        <w:t xml:space="preserve"> z zasadami określonymi w ust. 7</w:t>
      </w:r>
      <w:r w:rsidRPr="006C40AE">
        <w:rPr>
          <w:rFonts w:ascii="Garamond" w:hAnsi="Garamond"/>
          <w:sz w:val="24"/>
          <w:szCs w:val="24"/>
        </w:rPr>
        <w:t>, która będzie płatna w terminie 30 dni od dnia jej doręczenia Zamawiającemu.</w:t>
      </w:r>
    </w:p>
    <w:p w14:paraId="33A1618E" w14:textId="077F7F2D" w:rsidR="00AF4B60" w:rsidRPr="00D06213" w:rsidRDefault="006C40AE" w:rsidP="00AF4B60">
      <w:pPr>
        <w:pStyle w:val="Akapitzlist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W sytuacji,</w:t>
      </w:r>
      <w:r w:rsidR="008E0027">
        <w:rPr>
          <w:rFonts w:ascii="Garamond" w:hAnsi="Garamond"/>
          <w:sz w:val="24"/>
          <w:szCs w:val="24"/>
        </w:rPr>
        <w:t xml:space="preserve"> o której mowa w ust. 1, 2</w:t>
      </w:r>
      <w:r w:rsidRPr="006C40AE">
        <w:rPr>
          <w:rFonts w:ascii="Garamond" w:hAnsi="Garamond"/>
          <w:sz w:val="24"/>
          <w:szCs w:val="24"/>
        </w:rPr>
        <w:t xml:space="preserve"> Wykonawca zobowiązany jest zabrać z terenu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wykonywania prac wszelkie należące do niego sprzęty i materiały oraz przywrócić teren prac do stanu poprzedniego (z dnia wydania)</w:t>
      </w:r>
      <w:r w:rsidR="00D06213">
        <w:rPr>
          <w:rFonts w:ascii="Garamond" w:hAnsi="Garamond"/>
          <w:sz w:val="24"/>
          <w:szCs w:val="24"/>
        </w:rPr>
        <w:t>.</w:t>
      </w:r>
    </w:p>
    <w:p w14:paraId="5128427A" w14:textId="77777777" w:rsidR="006C40AE" w:rsidRDefault="006C40AE" w:rsidP="006C40AE">
      <w:pPr>
        <w:jc w:val="center"/>
        <w:rPr>
          <w:rFonts w:ascii="Garamond" w:hAnsi="Garamond"/>
          <w:b/>
          <w:sz w:val="24"/>
          <w:szCs w:val="24"/>
        </w:rPr>
      </w:pPr>
      <w:r w:rsidRPr="006C40AE">
        <w:rPr>
          <w:rFonts w:ascii="Garamond" w:hAnsi="Garamond"/>
          <w:b/>
          <w:sz w:val="24"/>
          <w:szCs w:val="24"/>
        </w:rPr>
        <w:t>§9</w:t>
      </w:r>
    </w:p>
    <w:p w14:paraId="108B1D83" w14:textId="77777777" w:rsidR="006C40AE" w:rsidRDefault="006C40AE" w:rsidP="006C40AE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Wykonawca udziela gwarancji dobrej jakości na okres …… miesięcy:</w:t>
      </w:r>
    </w:p>
    <w:p w14:paraId="43F7E03D" w14:textId="77777777" w:rsidR="006C40AE" w:rsidRDefault="006C40AE" w:rsidP="006C40AE">
      <w:pPr>
        <w:pStyle w:val="Akapitzlist"/>
        <w:numPr>
          <w:ilvl w:val="0"/>
          <w:numId w:val="2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 zakresie wykonanych przez niego robót budowlanych,</w:t>
      </w:r>
    </w:p>
    <w:p w14:paraId="1762601A" w14:textId="77777777" w:rsidR="006C40AE" w:rsidRDefault="006C40AE" w:rsidP="006C40AE">
      <w:pPr>
        <w:pStyle w:val="Akapitzlist"/>
        <w:numPr>
          <w:ilvl w:val="0"/>
          <w:numId w:val="2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 zakresie użytych wyrobów. </w:t>
      </w:r>
    </w:p>
    <w:p w14:paraId="340D740D" w14:textId="77777777" w:rsidR="006C40AE" w:rsidRDefault="006C40AE" w:rsidP="006C40AE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Strony ustalają odpowiedzialność Wykonawcy z tytułu rękojmi za wady na okres 3 lat. Okres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rękojmi ulega odpowiednio przedłużeniu o czas trwania napraw.</w:t>
      </w:r>
    </w:p>
    <w:p w14:paraId="0329EFD1" w14:textId="77777777" w:rsidR="006C40AE" w:rsidRDefault="006C40AE" w:rsidP="006C40AE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Zamawiający wykonuje uprawnienia z tytułu rękojmi za wady niezależnie od uprawnień</w:t>
      </w:r>
      <w:r>
        <w:rPr>
          <w:rFonts w:ascii="Garamond" w:hAnsi="Garamond"/>
          <w:sz w:val="24"/>
          <w:szCs w:val="24"/>
        </w:rPr>
        <w:t xml:space="preserve"> </w:t>
      </w:r>
      <w:r w:rsidRPr="006C40AE">
        <w:rPr>
          <w:rFonts w:ascii="Garamond" w:hAnsi="Garamond"/>
          <w:sz w:val="24"/>
          <w:szCs w:val="24"/>
        </w:rPr>
        <w:t>wynikających z gwarancji.</w:t>
      </w:r>
    </w:p>
    <w:p w14:paraId="7AE1D746" w14:textId="77777777" w:rsidR="006C40AE" w:rsidRDefault="006C40AE" w:rsidP="006C40AE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6C40AE">
        <w:rPr>
          <w:rFonts w:ascii="Garamond" w:hAnsi="Garamond"/>
          <w:sz w:val="24"/>
          <w:szCs w:val="24"/>
        </w:rPr>
        <w:t>Bieg terminu gwarancji i rękojmi za wady rozpoczyna się</w:t>
      </w:r>
      <w:r w:rsidR="00F07E4A">
        <w:rPr>
          <w:rFonts w:ascii="Garamond" w:hAnsi="Garamond"/>
          <w:sz w:val="24"/>
          <w:szCs w:val="24"/>
        </w:rPr>
        <w:t xml:space="preserve"> w dniu odbioru końcowego robót</w:t>
      </w:r>
      <w:r w:rsidRPr="006C40AE">
        <w:rPr>
          <w:rFonts w:ascii="Garamond" w:hAnsi="Garamond"/>
          <w:sz w:val="24"/>
          <w:szCs w:val="24"/>
        </w:rPr>
        <w:t>.</w:t>
      </w:r>
    </w:p>
    <w:p w14:paraId="450C9B08" w14:textId="77777777" w:rsidR="00F07E4A" w:rsidRDefault="00F07E4A" w:rsidP="00F07E4A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 xml:space="preserve">O wystąpieniu wad Zamawiający powiadomi Wykonawcę bez zbędnej zwłoki </w:t>
      </w:r>
      <w:r>
        <w:rPr>
          <w:rFonts w:ascii="Garamond" w:hAnsi="Garamond"/>
          <w:sz w:val="24"/>
          <w:szCs w:val="24"/>
        </w:rPr>
        <w:br/>
      </w:r>
      <w:r w:rsidRPr="00F07E4A">
        <w:rPr>
          <w:rFonts w:ascii="Garamond" w:hAnsi="Garamond"/>
          <w:sz w:val="24"/>
          <w:szCs w:val="24"/>
        </w:rPr>
        <w:t>a Wykonawca</w:t>
      </w:r>
      <w:r>
        <w:rPr>
          <w:rFonts w:ascii="Garamond" w:hAnsi="Garamond"/>
          <w:sz w:val="24"/>
          <w:szCs w:val="24"/>
        </w:rPr>
        <w:t xml:space="preserve"> </w:t>
      </w:r>
      <w:r w:rsidRPr="00F07E4A">
        <w:rPr>
          <w:rFonts w:ascii="Garamond" w:hAnsi="Garamond"/>
          <w:sz w:val="24"/>
          <w:szCs w:val="24"/>
        </w:rPr>
        <w:t>usunie wady / usterki w ramach wynagrodzenia określonego w § 2 ust. 1.</w:t>
      </w:r>
    </w:p>
    <w:p w14:paraId="0FA46364" w14:textId="77777777" w:rsidR="00F07E4A" w:rsidRDefault="00F07E4A" w:rsidP="00F07E4A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Wykonawca przystąpi do napraw gwarancyjnych nie później niż w terminie 24 godzin od chwili</w:t>
      </w:r>
      <w:r>
        <w:rPr>
          <w:rFonts w:ascii="Garamond" w:hAnsi="Garamond"/>
          <w:sz w:val="24"/>
          <w:szCs w:val="24"/>
        </w:rPr>
        <w:t xml:space="preserve"> </w:t>
      </w:r>
      <w:r w:rsidRPr="00F07E4A">
        <w:rPr>
          <w:rFonts w:ascii="Garamond" w:hAnsi="Garamond"/>
          <w:sz w:val="24"/>
          <w:szCs w:val="24"/>
        </w:rPr>
        <w:t>zgłoszenia. Naprawa zostanie wykonana nie później niż w terminie 14 dni od dnia przystąpienia do napraw gwarancyjnych.</w:t>
      </w:r>
    </w:p>
    <w:p w14:paraId="3085B2DE" w14:textId="77777777" w:rsidR="00F07E4A" w:rsidRDefault="00F07E4A" w:rsidP="00F07E4A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lastRenderedPageBreak/>
        <w:t>Wykonawca przystąpi do napraw na podstawie rękojmi nie później niż w terminie 3 dni roboczych</w:t>
      </w:r>
      <w:r>
        <w:rPr>
          <w:rFonts w:ascii="Garamond" w:hAnsi="Garamond"/>
          <w:sz w:val="24"/>
          <w:szCs w:val="24"/>
        </w:rPr>
        <w:t xml:space="preserve"> </w:t>
      </w:r>
      <w:r w:rsidRPr="00F07E4A">
        <w:rPr>
          <w:rFonts w:ascii="Garamond" w:hAnsi="Garamond"/>
          <w:sz w:val="24"/>
          <w:szCs w:val="24"/>
        </w:rPr>
        <w:t>od dnia zgłoszenia. Naprawa zostanie wykonana nie później niż w terminie 14 dni od dnia przystąpienia do napraw na podstawie rękojmi.</w:t>
      </w:r>
    </w:p>
    <w:p w14:paraId="142BC9B0" w14:textId="77777777" w:rsidR="00F07E4A" w:rsidRDefault="00F07E4A" w:rsidP="00F07E4A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W przypadku odmowy usunięcia wad/usterek, opóźnienia w przystąpieniu do usuwania</w:t>
      </w:r>
      <w:r>
        <w:rPr>
          <w:rFonts w:ascii="Garamond" w:hAnsi="Garamond"/>
          <w:sz w:val="24"/>
          <w:szCs w:val="24"/>
        </w:rPr>
        <w:t xml:space="preserve"> </w:t>
      </w:r>
      <w:r w:rsidRPr="00F07E4A">
        <w:rPr>
          <w:rFonts w:ascii="Garamond" w:hAnsi="Garamond"/>
          <w:sz w:val="24"/>
          <w:szCs w:val="24"/>
        </w:rPr>
        <w:t xml:space="preserve">wad/usterek przez Wykonawcę lub nieusunięcia wad/usterek w wyznaczonym terminie, Zamawiający usunie wady we własnym zakresie (w tym może zlecić prace podmiotom trzecim) i obciąży Wykonawcę kosztami ich usunięcia, w tym może pokryć ich koszt </w:t>
      </w:r>
      <w:r w:rsidR="0035688C">
        <w:rPr>
          <w:rFonts w:ascii="Garamond" w:hAnsi="Garamond"/>
          <w:sz w:val="24"/>
          <w:szCs w:val="24"/>
        </w:rPr>
        <w:br/>
      </w:r>
      <w:r w:rsidRPr="00F07E4A">
        <w:rPr>
          <w:rFonts w:ascii="Garamond" w:hAnsi="Garamond"/>
          <w:sz w:val="24"/>
          <w:szCs w:val="24"/>
        </w:rPr>
        <w:t>z kwoty zabezpieczenia.</w:t>
      </w:r>
    </w:p>
    <w:p w14:paraId="6EE53303" w14:textId="77777777" w:rsidR="00F07E4A" w:rsidRDefault="00F07E4A" w:rsidP="00F07E4A">
      <w:pPr>
        <w:jc w:val="center"/>
        <w:rPr>
          <w:rFonts w:ascii="Garamond" w:hAnsi="Garamond"/>
          <w:b/>
          <w:sz w:val="24"/>
          <w:szCs w:val="24"/>
        </w:rPr>
      </w:pPr>
      <w:r w:rsidRPr="00F07E4A">
        <w:rPr>
          <w:rFonts w:ascii="Garamond" w:hAnsi="Garamond"/>
          <w:b/>
          <w:sz w:val="24"/>
          <w:szCs w:val="24"/>
        </w:rPr>
        <w:t>§10</w:t>
      </w:r>
    </w:p>
    <w:p w14:paraId="69E2DE44" w14:textId="7581399D" w:rsidR="00F07E4A" w:rsidRDefault="00F07E4A" w:rsidP="00F07E4A">
      <w:pPr>
        <w:pStyle w:val="Akapitzlist"/>
        <w:numPr>
          <w:ilvl w:val="0"/>
          <w:numId w:val="22"/>
        </w:num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Wykonywanie robót przy pomocy podwykonawców może odbywać się za aprobatą Zamawiającego, na zasadach określonych w art. 647</w:t>
      </w:r>
      <w:r w:rsidR="00D06213">
        <w:rPr>
          <w:rFonts w:ascii="Garamond" w:hAnsi="Garamond"/>
          <w:sz w:val="24"/>
          <w:szCs w:val="24"/>
          <w:vertAlign w:val="superscript"/>
        </w:rPr>
        <w:t>1</w:t>
      </w:r>
      <w:r w:rsidRPr="00F07E4A">
        <w:rPr>
          <w:rFonts w:ascii="Garamond" w:hAnsi="Garamond"/>
          <w:sz w:val="24"/>
          <w:szCs w:val="24"/>
        </w:rPr>
        <w:t xml:space="preserve"> ustawy z dnia 23 kwietnia 1964 </w:t>
      </w:r>
      <w:r w:rsidR="008E0027">
        <w:rPr>
          <w:rFonts w:ascii="Garamond" w:hAnsi="Garamond"/>
          <w:sz w:val="24"/>
          <w:szCs w:val="24"/>
        </w:rPr>
        <w:t>r. Kodeks Cywilny (Dz. U. z 2020</w:t>
      </w:r>
      <w:r w:rsidRPr="00F07E4A">
        <w:rPr>
          <w:rFonts w:ascii="Garamond" w:hAnsi="Garamond"/>
          <w:sz w:val="24"/>
          <w:szCs w:val="24"/>
        </w:rPr>
        <w:t>, poz. 1</w:t>
      </w:r>
      <w:r w:rsidR="008E0027">
        <w:rPr>
          <w:rFonts w:ascii="Garamond" w:hAnsi="Garamond"/>
          <w:sz w:val="24"/>
          <w:szCs w:val="24"/>
        </w:rPr>
        <w:t>140</w:t>
      </w:r>
      <w:r w:rsidRPr="00F07E4A">
        <w:rPr>
          <w:rFonts w:ascii="Garamond" w:hAnsi="Garamond"/>
          <w:sz w:val="24"/>
          <w:szCs w:val="24"/>
        </w:rPr>
        <w:t xml:space="preserve"> ze </w:t>
      </w:r>
      <w:proofErr w:type="spellStart"/>
      <w:r w:rsidRPr="00F07E4A">
        <w:rPr>
          <w:rFonts w:ascii="Garamond" w:hAnsi="Garamond"/>
          <w:sz w:val="24"/>
          <w:szCs w:val="24"/>
        </w:rPr>
        <w:t>zm</w:t>
      </w:r>
      <w:proofErr w:type="spellEnd"/>
      <w:r w:rsidRPr="00F07E4A">
        <w:rPr>
          <w:rFonts w:ascii="Garamond" w:hAnsi="Garamond"/>
          <w:sz w:val="24"/>
          <w:szCs w:val="24"/>
        </w:rPr>
        <w:t>).</w:t>
      </w:r>
    </w:p>
    <w:p w14:paraId="3F75D15C" w14:textId="77777777" w:rsidR="00F07E4A" w:rsidRDefault="00F07E4A" w:rsidP="00F07E4A">
      <w:pPr>
        <w:pStyle w:val="Akapitzlist"/>
        <w:numPr>
          <w:ilvl w:val="0"/>
          <w:numId w:val="22"/>
        </w:num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Wykonawca ponosi wobec Zamawiającego pełną odpowiedzialność za roboty, które wykonuje przy</w:t>
      </w:r>
      <w:r>
        <w:rPr>
          <w:rFonts w:ascii="Garamond" w:hAnsi="Garamond"/>
          <w:sz w:val="24"/>
          <w:szCs w:val="24"/>
        </w:rPr>
        <w:t xml:space="preserve"> </w:t>
      </w:r>
      <w:r w:rsidRPr="00F07E4A">
        <w:rPr>
          <w:rFonts w:ascii="Garamond" w:hAnsi="Garamond"/>
          <w:sz w:val="24"/>
          <w:szCs w:val="24"/>
        </w:rPr>
        <w:t>pomocy podwykonawców.</w:t>
      </w:r>
    </w:p>
    <w:p w14:paraId="25ED9D86" w14:textId="77777777" w:rsidR="00F07E4A" w:rsidRDefault="00F07E4A" w:rsidP="00F07E4A">
      <w:pPr>
        <w:jc w:val="center"/>
        <w:rPr>
          <w:rFonts w:ascii="Garamond" w:hAnsi="Garamond"/>
          <w:b/>
          <w:sz w:val="24"/>
          <w:szCs w:val="24"/>
        </w:rPr>
      </w:pPr>
      <w:r w:rsidRPr="00F07E4A">
        <w:rPr>
          <w:rFonts w:ascii="Garamond" w:hAnsi="Garamond"/>
          <w:b/>
          <w:sz w:val="24"/>
          <w:szCs w:val="24"/>
        </w:rPr>
        <w:t>§11</w:t>
      </w:r>
    </w:p>
    <w:p w14:paraId="27C0F51F" w14:textId="77777777" w:rsidR="00F07E4A" w:rsidRPr="00F07E4A" w:rsidRDefault="00F07E4A" w:rsidP="00F07E4A">
      <w:pPr>
        <w:jc w:val="center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Strony nie dopuszczają możliwości przenoszenia wierzytelności wynikających z niniejszej umowy.</w:t>
      </w:r>
    </w:p>
    <w:p w14:paraId="30887F21" w14:textId="77777777" w:rsidR="006C40AE" w:rsidRDefault="00F07E4A" w:rsidP="00F07E4A">
      <w:pPr>
        <w:jc w:val="center"/>
        <w:rPr>
          <w:rFonts w:ascii="Garamond" w:hAnsi="Garamond"/>
          <w:b/>
          <w:sz w:val="24"/>
          <w:szCs w:val="24"/>
        </w:rPr>
      </w:pPr>
      <w:r w:rsidRPr="00F07E4A">
        <w:rPr>
          <w:rFonts w:ascii="Garamond" w:hAnsi="Garamond"/>
          <w:b/>
          <w:sz w:val="24"/>
          <w:szCs w:val="24"/>
        </w:rPr>
        <w:t>§</w:t>
      </w:r>
      <w:r>
        <w:rPr>
          <w:rFonts w:ascii="Garamond" w:hAnsi="Garamond"/>
          <w:b/>
          <w:sz w:val="24"/>
          <w:szCs w:val="24"/>
        </w:rPr>
        <w:t xml:space="preserve">12 </w:t>
      </w:r>
    </w:p>
    <w:p w14:paraId="7F81D8CB" w14:textId="77777777" w:rsidR="00F07E4A" w:rsidRDefault="00F07E4A" w:rsidP="00F07E4A">
      <w:p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Za szkody osobowe bądź szkody rzeczowe wyrządzone w trakcie realiza</w:t>
      </w:r>
      <w:r>
        <w:rPr>
          <w:rFonts w:ascii="Garamond" w:hAnsi="Garamond"/>
          <w:sz w:val="24"/>
          <w:szCs w:val="24"/>
        </w:rPr>
        <w:t xml:space="preserve">cji zamówienia osobom </w:t>
      </w:r>
      <w:r w:rsidRPr="00F07E4A">
        <w:rPr>
          <w:rFonts w:ascii="Garamond" w:hAnsi="Garamond"/>
          <w:sz w:val="24"/>
          <w:szCs w:val="24"/>
        </w:rPr>
        <w:t>trzecim lub Zamawiającemu, Wykonawca ponosi pełną odpowiedzia</w:t>
      </w:r>
      <w:r>
        <w:rPr>
          <w:rFonts w:ascii="Garamond" w:hAnsi="Garamond"/>
          <w:sz w:val="24"/>
          <w:szCs w:val="24"/>
        </w:rPr>
        <w:t xml:space="preserve">lność i zobowiązany jest do ich </w:t>
      </w:r>
      <w:r w:rsidRPr="00F07E4A">
        <w:rPr>
          <w:rFonts w:ascii="Garamond" w:hAnsi="Garamond"/>
          <w:sz w:val="24"/>
          <w:szCs w:val="24"/>
        </w:rPr>
        <w:t>niezwłocznego naprawienia.</w:t>
      </w:r>
    </w:p>
    <w:p w14:paraId="3366F2B6" w14:textId="77777777" w:rsidR="00F07E4A" w:rsidRDefault="00F07E4A" w:rsidP="00F07E4A">
      <w:pPr>
        <w:jc w:val="center"/>
        <w:rPr>
          <w:rFonts w:ascii="Garamond" w:hAnsi="Garamond"/>
          <w:b/>
          <w:sz w:val="24"/>
          <w:szCs w:val="24"/>
        </w:rPr>
      </w:pPr>
      <w:r w:rsidRPr="00F07E4A">
        <w:rPr>
          <w:rFonts w:ascii="Garamond" w:hAnsi="Garamond"/>
          <w:b/>
          <w:sz w:val="24"/>
          <w:szCs w:val="24"/>
        </w:rPr>
        <w:t>§</w:t>
      </w:r>
      <w:r>
        <w:rPr>
          <w:rFonts w:ascii="Garamond" w:hAnsi="Garamond"/>
          <w:b/>
          <w:sz w:val="24"/>
          <w:szCs w:val="24"/>
        </w:rPr>
        <w:t>13</w:t>
      </w:r>
    </w:p>
    <w:p w14:paraId="0F79F97A" w14:textId="77777777" w:rsidR="00F07E4A" w:rsidRDefault="00F07E4A" w:rsidP="00F07E4A">
      <w:p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Zmiany umowy wymagają pisemnej formy w postaci aneksu podpi</w:t>
      </w:r>
      <w:r>
        <w:rPr>
          <w:rFonts w:ascii="Garamond" w:hAnsi="Garamond"/>
          <w:sz w:val="24"/>
          <w:szCs w:val="24"/>
        </w:rPr>
        <w:t xml:space="preserve">sanego przez Strony pod rygorem </w:t>
      </w:r>
      <w:r w:rsidRPr="00F07E4A">
        <w:rPr>
          <w:rFonts w:ascii="Garamond" w:hAnsi="Garamond"/>
          <w:sz w:val="24"/>
          <w:szCs w:val="24"/>
        </w:rPr>
        <w:t>nieważności.</w:t>
      </w:r>
    </w:p>
    <w:p w14:paraId="55646A20" w14:textId="77777777" w:rsidR="00F07E4A" w:rsidRDefault="00F07E4A" w:rsidP="00F07E4A">
      <w:pPr>
        <w:jc w:val="center"/>
        <w:rPr>
          <w:rFonts w:ascii="Garamond" w:hAnsi="Garamond"/>
          <w:b/>
          <w:sz w:val="24"/>
          <w:szCs w:val="24"/>
        </w:rPr>
      </w:pPr>
      <w:r w:rsidRPr="00F07E4A">
        <w:rPr>
          <w:rFonts w:ascii="Garamond" w:hAnsi="Garamond"/>
          <w:b/>
          <w:sz w:val="24"/>
          <w:szCs w:val="24"/>
        </w:rPr>
        <w:t>§</w:t>
      </w:r>
      <w:r>
        <w:rPr>
          <w:rFonts w:ascii="Garamond" w:hAnsi="Garamond"/>
          <w:b/>
          <w:sz w:val="24"/>
          <w:szCs w:val="24"/>
        </w:rPr>
        <w:t>14</w:t>
      </w:r>
    </w:p>
    <w:p w14:paraId="08483F4C" w14:textId="77777777" w:rsidR="00F07E4A" w:rsidRDefault="00F07E4A" w:rsidP="00F07E4A">
      <w:p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Strony postanawiają, iż ewentualne spory wynikłe z realizacji nini</w:t>
      </w:r>
      <w:r>
        <w:rPr>
          <w:rFonts w:ascii="Garamond" w:hAnsi="Garamond"/>
          <w:sz w:val="24"/>
          <w:szCs w:val="24"/>
        </w:rPr>
        <w:t xml:space="preserve">ejszej umowy będą załatwiane na </w:t>
      </w:r>
      <w:r w:rsidRPr="00F07E4A">
        <w:rPr>
          <w:rFonts w:ascii="Garamond" w:hAnsi="Garamond"/>
          <w:sz w:val="24"/>
          <w:szCs w:val="24"/>
        </w:rPr>
        <w:t xml:space="preserve">drodze polubownej, a w przypadku braku porozumienia rozstrzygał </w:t>
      </w:r>
      <w:r>
        <w:rPr>
          <w:rFonts w:ascii="Garamond" w:hAnsi="Garamond"/>
          <w:sz w:val="24"/>
          <w:szCs w:val="24"/>
        </w:rPr>
        <w:t xml:space="preserve">je będzie właściwy dla siedziby </w:t>
      </w:r>
      <w:r w:rsidRPr="00F07E4A">
        <w:rPr>
          <w:rFonts w:ascii="Garamond" w:hAnsi="Garamond"/>
          <w:sz w:val="24"/>
          <w:szCs w:val="24"/>
        </w:rPr>
        <w:t>Zamawiającego</w:t>
      </w:r>
      <w:r w:rsidR="008E0027">
        <w:rPr>
          <w:rFonts w:ascii="Garamond" w:hAnsi="Garamond"/>
          <w:sz w:val="24"/>
          <w:szCs w:val="24"/>
        </w:rPr>
        <w:t xml:space="preserve"> sąd powrzechny.</w:t>
      </w:r>
    </w:p>
    <w:p w14:paraId="56B0E8C7" w14:textId="77777777" w:rsidR="00F07E4A" w:rsidRDefault="00F07E4A" w:rsidP="00F07E4A">
      <w:pPr>
        <w:jc w:val="center"/>
        <w:rPr>
          <w:rFonts w:ascii="Garamond" w:hAnsi="Garamond"/>
          <w:b/>
          <w:sz w:val="24"/>
          <w:szCs w:val="24"/>
        </w:rPr>
      </w:pPr>
      <w:r w:rsidRPr="00F07E4A">
        <w:rPr>
          <w:rFonts w:ascii="Garamond" w:hAnsi="Garamond"/>
          <w:b/>
          <w:sz w:val="24"/>
          <w:szCs w:val="24"/>
        </w:rPr>
        <w:t>§</w:t>
      </w:r>
      <w:r>
        <w:rPr>
          <w:rFonts w:ascii="Garamond" w:hAnsi="Garamond"/>
          <w:b/>
          <w:sz w:val="24"/>
          <w:szCs w:val="24"/>
        </w:rPr>
        <w:t>15</w:t>
      </w:r>
    </w:p>
    <w:p w14:paraId="124B9968" w14:textId="798C2AB3" w:rsidR="0035688C" w:rsidRDefault="00F07E4A" w:rsidP="00F07E4A">
      <w:pPr>
        <w:jc w:val="both"/>
        <w:rPr>
          <w:rFonts w:ascii="Garamond" w:hAnsi="Garamond"/>
          <w:sz w:val="24"/>
          <w:szCs w:val="24"/>
        </w:rPr>
      </w:pPr>
      <w:r w:rsidRPr="00F07E4A">
        <w:rPr>
          <w:rFonts w:ascii="Garamond" w:hAnsi="Garamond"/>
          <w:sz w:val="24"/>
          <w:szCs w:val="24"/>
        </w:rPr>
        <w:t>W sprawach nie uregulowanych niniejsza umową mają zastosowanie przepisu kodeksu cywilnego.</w:t>
      </w:r>
    </w:p>
    <w:p w14:paraId="7948EF30" w14:textId="77777777" w:rsidR="00F07E4A" w:rsidRDefault="00F07E4A" w:rsidP="00F07E4A">
      <w:pPr>
        <w:jc w:val="center"/>
        <w:rPr>
          <w:rFonts w:ascii="Garamond" w:hAnsi="Garamond"/>
          <w:b/>
          <w:sz w:val="24"/>
          <w:szCs w:val="24"/>
        </w:rPr>
      </w:pPr>
      <w:r w:rsidRPr="00F07E4A">
        <w:rPr>
          <w:rFonts w:ascii="Garamond" w:hAnsi="Garamond"/>
          <w:b/>
          <w:sz w:val="24"/>
          <w:szCs w:val="24"/>
        </w:rPr>
        <w:t>§</w:t>
      </w:r>
      <w:r>
        <w:rPr>
          <w:rFonts w:ascii="Garamond" w:hAnsi="Garamond"/>
          <w:b/>
          <w:sz w:val="24"/>
          <w:szCs w:val="24"/>
        </w:rPr>
        <w:t>16</w:t>
      </w:r>
    </w:p>
    <w:p w14:paraId="7E0CFE6B" w14:textId="77777777" w:rsidR="00AF4B60" w:rsidRDefault="00F07E4A" w:rsidP="00F07E4A">
      <w:pPr>
        <w:jc w:val="both"/>
        <w:rPr>
          <w:rFonts w:ascii="Garamond" w:hAnsi="Garamond"/>
          <w:sz w:val="24"/>
          <w:szCs w:val="24"/>
        </w:rPr>
        <w:sectPr w:rsidR="00AF4B60" w:rsidSect="00E711F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07E4A">
        <w:rPr>
          <w:rFonts w:ascii="Garamond" w:hAnsi="Garamond"/>
          <w:sz w:val="24"/>
          <w:szCs w:val="24"/>
        </w:rPr>
        <w:t>Umowę sporządzono w trzech jednobrzmiących egzemplarza</w:t>
      </w:r>
      <w:r w:rsidR="00AF4B60">
        <w:rPr>
          <w:rFonts w:ascii="Garamond" w:hAnsi="Garamond"/>
          <w:sz w:val="24"/>
          <w:szCs w:val="24"/>
        </w:rPr>
        <w:t>ch, w tym dwa dla Zamawiającego</w:t>
      </w:r>
    </w:p>
    <w:p w14:paraId="538943FC" w14:textId="77777777" w:rsidR="00AF4B60" w:rsidRDefault="00AF4B60" w:rsidP="00F07E4A">
      <w:pPr>
        <w:jc w:val="both"/>
        <w:rPr>
          <w:rFonts w:ascii="Garamond" w:hAnsi="Garamond"/>
          <w:sz w:val="24"/>
          <w:szCs w:val="24"/>
        </w:rPr>
      </w:pPr>
    </w:p>
    <w:p w14:paraId="4059C41C" w14:textId="661FED88" w:rsidR="00FA172A" w:rsidRDefault="00AF4B60" w:rsidP="00D06213">
      <w:pPr>
        <w:ind w:firstLine="70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Wykonawca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Zamawiający</w:t>
      </w:r>
      <w:r>
        <w:rPr>
          <w:rFonts w:ascii="Garamond" w:hAnsi="Garamond"/>
          <w:sz w:val="24"/>
          <w:szCs w:val="24"/>
        </w:rPr>
        <w:tab/>
      </w:r>
    </w:p>
    <w:p w14:paraId="4EC53898" w14:textId="77777777" w:rsidR="00FA172A" w:rsidRDefault="00FA172A" w:rsidP="00F07E4A">
      <w:pPr>
        <w:jc w:val="both"/>
        <w:rPr>
          <w:rFonts w:ascii="Garamond" w:hAnsi="Garamond"/>
          <w:sz w:val="24"/>
          <w:szCs w:val="24"/>
        </w:rPr>
      </w:pPr>
    </w:p>
    <w:p w14:paraId="7F18F190" w14:textId="77777777" w:rsidR="00FA172A" w:rsidRDefault="00FA172A" w:rsidP="00F07E4A">
      <w:pPr>
        <w:jc w:val="both"/>
        <w:rPr>
          <w:rFonts w:ascii="Garamond" w:hAnsi="Garamond"/>
          <w:sz w:val="24"/>
          <w:szCs w:val="24"/>
        </w:rPr>
      </w:pPr>
    </w:p>
    <w:p w14:paraId="7AF8130D" w14:textId="77777777" w:rsidR="00FA172A" w:rsidRDefault="00FA172A" w:rsidP="00F07E4A">
      <w:pPr>
        <w:jc w:val="both"/>
        <w:rPr>
          <w:rFonts w:ascii="Garamond" w:hAnsi="Garamond"/>
          <w:sz w:val="24"/>
          <w:szCs w:val="24"/>
        </w:rPr>
      </w:pPr>
    </w:p>
    <w:p w14:paraId="19FFCFBD" w14:textId="77777777" w:rsidR="00FA172A" w:rsidRDefault="00FA172A" w:rsidP="00F07E4A">
      <w:pPr>
        <w:jc w:val="both"/>
        <w:rPr>
          <w:rFonts w:ascii="Garamond" w:hAnsi="Garamond"/>
          <w:sz w:val="24"/>
          <w:szCs w:val="24"/>
        </w:rPr>
      </w:pPr>
    </w:p>
    <w:p w14:paraId="05D13C70" w14:textId="77777777" w:rsidR="00FA172A" w:rsidRDefault="00FA172A" w:rsidP="00F07E4A">
      <w:pPr>
        <w:jc w:val="both"/>
        <w:rPr>
          <w:rFonts w:ascii="Garamond" w:hAnsi="Garamond"/>
          <w:sz w:val="24"/>
          <w:szCs w:val="24"/>
        </w:rPr>
      </w:pPr>
    </w:p>
    <w:p w14:paraId="47083FB2" w14:textId="77777777" w:rsidR="00AF4B60" w:rsidRPr="006C40AE" w:rsidRDefault="00AF4B60" w:rsidP="00F07E4A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</w:p>
    <w:sectPr w:rsidR="00AF4B60" w:rsidRPr="006C40AE" w:rsidSect="00AF4B6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33817"/>
    <w:multiLevelType w:val="hybridMultilevel"/>
    <w:tmpl w:val="16A29D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DF63C9"/>
    <w:multiLevelType w:val="hybridMultilevel"/>
    <w:tmpl w:val="AF562CF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5A0999"/>
    <w:multiLevelType w:val="hybridMultilevel"/>
    <w:tmpl w:val="A498DCEA"/>
    <w:lvl w:ilvl="0" w:tplc="314A6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631F6"/>
    <w:multiLevelType w:val="hybridMultilevel"/>
    <w:tmpl w:val="E6D63A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FE307D"/>
    <w:multiLevelType w:val="hybridMultilevel"/>
    <w:tmpl w:val="282A2AA4"/>
    <w:lvl w:ilvl="0" w:tplc="8B582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5CEF"/>
    <w:multiLevelType w:val="hybridMultilevel"/>
    <w:tmpl w:val="03DC48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A2762"/>
    <w:multiLevelType w:val="hybridMultilevel"/>
    <w:tmpl w:val="413ADF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B4433B"/>
    <w:multiLevelType w:val="hybridMultilevel"/>
    <w:tmpl w:val="CE285884"/>
    <w:lvl w:ilvl="0" w:tplc="662C17B6">
      <w:start w:val="1"/>
      <w:numFmt w:val="decimal"/>
      <w:lvlText w:val="%1)"/>
      <w:lvlJc w:val="left"/>
      <w:pPr>
        <w:ind w:left="1140" w:hanging="360"/>
      </w:pPr>
      <w:rPr>
        <w:rFonts w:ascii="Garamond" w:hAnsi="Garamond" w:cs="Verdana" w:hint="default"/>
        <w:b w:val="0"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2646B66"/>
    <w:multiLevelType w:val="hybridMultilevel"/>
    <w:tmpl w:val="483EF560"/>
    <w:lvl w:ilvl="0" w:tplc="B44AEC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5D55856"/>
    <w:multiLevelType w:val="hybridMultilevel"/>
    <w:tmpl w:val="3E441670"/>
    <w:lvl w:ilvl="0" w:tplc="D7662616">
      <w:start w:val="3"/>
      <w:numFmt w:val="decimal"/>
      <w:lvlText w:val="%1)"/>
      <w:lvlJc w:val="left"/>
      <w:pPr>
        <w:ind w:left="1440" w:hanging="360"/>
      </w:pPr>
      <w:rPr>
        <w:rFonts w:ascii="Garamond" w:hAnsi="Garamond" w:cs="Verdana" w:hint="default"/>
        <w:b w:val="0"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059E9"/>
    <w:multiLevelType w:val="hybridMultilevel"/>
    <w:tmpl w:val="3E48D57A"/>
    <w:lvl w:ilvl="0" w:tplc="1BD28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352C8"/>
    <w:multiLevelType w:val="hybridMultilevel"/>
    <w:tmpl w:val="28D00F8C"/>
    <w:lvl w:ilvl="0" w:tplc="662C17B6">
      <w:start w:val="1"/>
      <w:numFmt w:val="decimal"/>
      <w:lvlText w:val="%1)"/>
      <w:lvlJc w:val="left"/>
      <w:pPr>
        <w:ind w:left="1440" w:hanging="360"/>
      </w:pPr>
      <w:rPr>
        <w:rFonts w:ascii="Garamond" w:hAnsi="Garamond" w:cs="Verdana" w:hint="default"/>
        <w:b w:val="0"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FF848EA"/>
    <w:multiLevelType w:val="hybridMultilevel"/>
    <w:tmpl w:val="3D60E3DE"/>
    <w:lvl w:ilvl="0" w:tplc="7CD09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56A62"/>
    <w:multiLevelType w:val="hybridMultilevel"/>
    <w:tmpl w:val="8A36C358"/>
    <w:lvl w:ilvl="0" w:tplc="531828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5067E"/>
    <w:multiLevelType w:val="hybridMultilevel"/>
    <w:tmpl w:val="979A8104"/>
    <w:lvl w:ilvl="0" w:tplc="662C17B6">
      <w:start w:val="1"/>
      <w:numFmt w:val="decimal"/>
      <w:lvlText w:val="%1)"/>
      <w:lvlJc w:val="left"/>
      <w:pPr>
        <w:ind w:left="1440" w:hanging="360"/>
      </w:pPr>
      <w:rPr>
        <w:rFonts w:ascii="Garamond" w:hAnsi="Garamond" w:cs="Verdana" w:hint="default"/>
        <w:b w:val="0"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327495"/>
    <w:multiLevelType w:val="hybridMultilevel"/>
    <w:tmpl w:val="B48A8738"/>
    <w:lvl w:ilvl="0" w:tplc="F02C4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264C7"/>
    <w:multiLevelType w:val="hybridMultilevel"/>
    <w:tmpl w:val="406CBF2A"/>
    <w:lvl w:ilvl="0" w:tplc="540EF6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C79FD"/>
    <w:multiLevelType w:val="hybridMultilevel"/>
    <w:tmpl w:val="B7E0A9B8"/>
    <w:lvl w:ilvl="0" w:tplc="9E78FB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40ACC"/>
    <w:multiLevelType w:val="hybridMultilevel"/>
    <w:tmpl w:val="9CD874DE"/>
    <w:lvl w:ilvl="0" w:tplc="C3C6F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F368D0"/>
    <w:multiLevelType w:val="hybridMultilevel"/>
    <w:tmpl w:val="5F98CF54"/>
    <w:lvl w:ilvl="0" w:tplc="662C17B6">
      <w:start w:val="1"/>
      <w:numFmt w:val="decimal"/>
      <w:lvlText w:val="%1)"/>
      <w:lvlJc w:val="left"/>
      <w:pPr>
        <w:ind w:left="1440" w:hanging="360"/>
      </w:pPr>
      <w:rPr>
        <w:rFonts w:ascii="Garamond" w:hAnsi="Garamond" w:cs="Verdana" w:hint="default"/>
        <w:b w:val="0"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85114CF"/>
    <w:multiLevelType w:val="hybridMultilevel"/>
    <w:tmpl w:val="F7726E10"/>
    <w:lvl w:ilvl="0" w:tplc="662C17B6">
      <w:start w:val="1"/>
      <w:numFmt w:val="decimal"/>
      <w:lvlText w:val="%1)"/>
      <w:lvlJc w:val="left"/>
      <w:pPr>
        <w:ind w:left="1440" w:hanging="360"/>
      </w:pPr>
      <w:rPr>
        <w:rFonts w:ascii="Garamond" w:hAnsi="Garamond" w:cs="Verdana" w:hint="default"/>
        <w:b w:val="0"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BE84D44"/>
    <w:multiLevelType w:val="hybridMultilevel"/>
    <w:tmpl w:val="ED66ECF4"/>
    <w:lvl w:ilvl="0" w:tplc="2C14453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3"/>
  </w:num>
  <w:num w:numId="4">
    <w:abstractNumId w:val="19"/>
  </w:num>
  <w:num w:numId="5">
    <w:abstractNumId w:val="2"/>
  </w:num>
  <w:num w:numId="6">
    <w:abstractNumId w:val="3"/>
  </w:num>
  <w:num w:numId="7">
    <w:abstractNumId w:val="16"/>
  </w:num>
  <w:num w:numId="8">
    <w:abstractNumId w:val="12"/>
  </w:num>
  <w:num w:numId="9">
    <w:abstractNumId w:val="20"/>
  </w:num>
  <w:num w:numId="10">
    <w:abstractNumId w:val="11"/>
  </w:num>
  <w:num w:numId="11">
    <w:abstractNumId w:val="4"/>
  </w:num>
  <w:num w:numId="12">
    <w:abstractNumId w:val="8"/>
  </w:num>
  <w:num w:numId="13">
    <w:abstractNumId w:val="7"/>
  </w:num>
  <w:num w:numId="14">
    <w:abstractNumId w:val="15"/>
  </w:num>
  <w:num w:numId="15">
    <w:abstractNumId w:val="14"/>
  </w:num>
  <w:num w:numId="16">
    <w:abstractNumId w:val="0"/>
  </w:num>
  <w:num w:numId="17">
    <w:abstractNumId w:val="21"/>
  </w:num>
  <w:num w:numId="18">
    <w:abstractNumId w:val="9"/>
  </w:num>
  <w:num w:numId="19">
    <w:abstractNumId w:val="5"/>
  </w:num>
  <w:num w:numId="20">
    <w:abstractNumId w:val="10"/>
  </w:num>
  <w:num w:numId="21">
    <w:abstractNumId w:val="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FC5"/>
    <w:rsid w:val="000926FE"/>
    <w:rsid w:val="0015028D"/>
    <w:rsid w:val="00233F76"/>
    <w:rsid w:val="00236685"/>
    <w:rsid w:val="0035688C"/>
    <w:rsid w:val="003569D6"/>
    <w:rsid w:val="003A0304"/>
    <w:rsid w:val="00461EA5"/>
    <w:rsid w:val="0052494C"/>
    <w:rsid w:val="006C40AE"/>
    <w:rsid w:val="00844FA3"/>
    <w:rsid w:val="008E0027"/>
    <w:rsid w:val="00936C3E"/>
    <w:rsid w:val="009B4FC5"/>
    <w:rsid w:val="00A80AB2"/>
    <w:rsid w:val="00AD3810"/>
    <w:rsid w:val="00AE1941"/>
    <w:rsid w:val="00AF4B60"/>
    <w:rsid w:val="00C62414"/>
    <w:rsid w:val="00C80B7B"/>
    <w:rsid w:val="00CD729A"/>
    <w:rsid w:val="00CE34FD"/>
    <w:rsid w:val="00D06213"/>
    <w:rsid w:val="00D74893"/>
    <w:rsid w:val="00DF7113"/>
    <w:rsid w:val="00E67321"/>
    <w:rsid w:val="00E711FE"/>
    <w:rsid w:val="00F07E4A"/>
    <w:rsid w:val="00F5581F"/>
    <w:rsid w:val="00FA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7A35"/>
  <w15:chartTrackingRefBased/>
  <w15:docId w15:val="{8D676635-14FA-4EB5-A1B2-E34E7826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1631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Flisek</dc:creator>
  <cp:keywords/>
  <dc:description/>
  <cp:lastModifiedBy>Barbara Flisek</cp:lastModifiedBy>
  <cp:revision>2</cp:revision>
  <dcterms:created xsi:type="dcterms:W3CDTF">2021-09-30T09:06:00Z</dcterms:created>
  <dcterms:modified xsi:type="dcterms:W3CDTF">2021-09-30T09:06:00Z</dcterms:modified>
</cp:coreProperties>
</file>